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064915" w14:textId="77777777" w:rsidR="00AD27AB" w:rsidRDefault="00AD27AB" w:rsidP="00AD27AB">
      <w:pPr>
        <w:spacing w:after="0"/>
        <w:ind w:left="0"/>
      </w:pPr>
    </w:p>
    <w:p w14:paraId="646ABA4E" w14:textId="5E37BD3E" w:rsidR="00E41574" w:rsidRPr="00E41574" w:rsidRDefault="00E41574" w:rsidP="00E41574">
      <w:pPr>
        <w:spacing w:after="0"/>
        <w:ind w:left="0"/>
        <w:rPr>
          <w:i/>
          <w:iCs/>
        </w:rPr>
      </w:pPr>
      <w:r w:rsidRPr="00E41574">
        <w:rPr>
          <w:i/>
          <w:iCs/>
        </w:rPr>
        <w:t xml:space="preserve">                                                                               </w:t>
      </w:r>
      <w:r>
        <w:rPr>
          <w:i/>
          <w:iCs/>
        </w:rPr>
        <w:t xml:space="preserve">      </w:t>
      </w:r>
      <w:r w:rsidRPr="00E41574">
        <w:rPr>
          <w:i/>
          <w:iCs/>
        </w:rPr>
        <w:t xml:space="preserve">    Nr </w:t>
      </w:r>
      <w:r w:rsidR="00A86CF0">
        <w:rPr>
          <w:i/>
          <w:iCs/>
        </w:rPr>
        <w:t>43</w:t>
      </w:r>
      <w:r w:rsidRPr="00E41574">
        <w:rPr>
          <w:i/>
          <w:iCs/>
        </w:rPr>
        <w:t>/</w:t>
      </w:r>
      <w:r w:rsidR="005E6C71">
        <w:rPr>
          <w:i/>
          <w:iCs/>
        </w:rPr>
        <w:t>1784</w:t>
      </w:r>
      <w:r w:rsidRPr="00E41574">
        <w:rPr>
          <w:i/>
          <w:iCs/>
        </w:rPr>
        <w:t>/202</w:t>
      </w:r>
      <w:r w:rsidR="005E6C71">
        <w:rPr>
          <w:i/>
          <w:iCs/>
        </w:rPr>
        <w:t>6</w:t>
      </w:r>
      <w:r w:rsidRPr="00E41574">
        <w:rPr>
          <w:i/>
          <w:iCs/>
        </w:rPr>
        <w:t>/</w:t>
      </w:r>
      <w:r w:rsidR="00A86CF0">
        <w:rPr>
          <w:i/>
          <w:iCs/>
        </w:rPr>
        <w:t>20.</w:t>
      </w:r>
      <w:r w:rsidRPr="00E41574">
        <w:rPr>
          <w:i/>
          <w:iCs/>
        </w:rPr>
        <w:t xml:space="preserve"> 08.2026</w:t>
      </w:r>
    </w:p>
    <w:p w14:paraId="6D7A3ABE" w14:textId="77777777" w:rsidR="00E41574" w:rsidRPr="00E41574" w:rsidRDefault="00E41574" w:rsidP="00E41574">
      <w:pPr>
        <w:spacing w:after="0"/>
        <w:ind w:left="0"/>
        <w:rPr>
          <w:i/>
          <w:iCs/>
        </w:rPr>
      </w:pPr>
    </w:p>
    <w:p w14:paraId="052C8742" w14:textId="77777777" w:rsidR="00E41574" w:rsidRPr="00E41574" w:rsidRDefault="00E41574" w:rsidP="00E41574">
      <w:pPr>
        <w:tabs>
          <w:tab w:val="left" w:pos="6015"/>
        </w:tabs>
        <w:spacing w:after="0"/>
        <w:ind w:left="0"/>
        <w:rPr>
          <w:i/>
          <w:iCs/>
        </w:rPr>
      </w:pPr>
      <w:r w:rsidRPr="00E41574">
        <w:rPr>
          <w:i/>
          <w:iCs/>
        </w:rPr>
        <w:tab/>
      </w:r>
    </w:p>
    <w:p w14:paraId="184DA8C0" w14:textId="77777777" w:rsidR="00E41574" w:rsidRPr="00E41574" w:rsidRDefault="00E41574" w:rsidP="00E41574">
      <w:pPr>
        <w:spacing w:after="0"/>
        <w:ind w:left="0"/>
        <w:rPr>
          <w:i/>
          <w:iCs/>
        </w:rPr>
      </w:pPr>
    </w:p>
    <w:p w14:paraId="764F82F2" w14:textId="77777777" w:rsidR="00E41574" w:rsidRPr="00E41574" w:rsidRDefault="00E41574" w:rsidP="00E41574">
      <w:pPr>
        <w:spacing w:after="0"/>
        <w:ind w:left="0"/>
        <w:rPr>
          <w:i/>
          <w:iCs/>
        </w:rPr>
      </w:pPr>
    </w:p>
    <w:p w14:paraId="635F7CC4" w14:textId="77777777" w:rsidR="00E41574" w:rsidRPr="00E41574" w:rsidRDefault="00E41574" w:rsidP="00E41574">
      <w:pPr>
        <w:spacing w:after="0"/>
        <w:ind w:left="0"/>
        <w:rPr>
          <w:i/>
          <w:iCs/>
        </w:rPr>
      </w:pPr>
    </w:p>
    <w:p w14:paraId="614258F9" w14:textId="77777777" w:rsidR="00E41574" w:rsidRPr="00E41574" w:rsidRDefault="00E41574" w:rsidP="00E41574">
      <w:pPr>
        <w:spacing w:after="0"/>
        <w:ind w:left="0"/>
        <w:rPr>
          <w:i/>
          <w:iCs/>
        </w:rPr>
      </w:pPr>
    </w:p>
    <w:p w14:paraId="495C2644" w14:textId="6474BAE4" w:rsidR="00E41574" w:rsidRPr="00E41574" w:rsidRDefault="00E41574" w:rsidP="00E41574">
      <w:pPr>
        <w:spacing w:after="0"/>
        <w:ind w:left="0"/>
        <w:rPr>
          <w:i/>
          <w:iCs/>
        </w:rPr>
      </w:pPr>
      <w:r w:rsidRPr="00E41574">
        <w:rPr>
          <w:i/>
          <w:iCs/>
        </w:rPr>
        <w:t>Erată la Anunțul de p</w:t>
      </w:r>
      <w:r w:rsidR="002711F9">
        <w:rPr>
          <w:i/>
          <w:iCs/>
        </w:rPr>
        <w:t>ublicitate</w:t>
      </w:r>
      <w:r w:rsidRPr="00E41574">
        <w:rPr>
          <w:i/>
          <w:iCs/>
        </w:rPr>
        <w:t xml:space="preserve"> nr. </w:t>
      </w:r>
      <w:r w:rsidR="005E6C71">
        <w:rPr>
          <w:i/>
          <w:iCs/>
        </w:rPr>
        <w:t>31</w:t>
      </w:r>
      <w:r w:rsidRPr="00E41574">
        <w:rPr>
          <w:i/>
          <w:iCs/>
        </w:rPr>
        <w:t>/</w:t>
      </w:r>
      <w:r w:rsidR="005E6C71">
        <w:rPr>
          <w:i/>
          <w:iCs/>
        </w:rPr>
        <w:t>1784</w:t>
      </w:r>
      <w:r w:rsidRPr="00E41574">
        <w:rPr>
          <w:i/>
          <w:iCs/>
        </w:rPr>
        <w:t>/202</w:t>
      </w:r>
      <w:r w:rsidR="005E6C71">
        <w:rPr>
          <w:i/>
          <w:iCs/>
        </w:rPr>
        <w:t>6</w:t>
      </w:r>
      <w:r w:rsidRPr="00E41574">
        <w:rPr>
          <w:i/>
          <w:iCs/>
        </w:rPr>
        <w:t>/1</w:t>
      </w:r>
      <w:r w:rsidR="005E6C71">
        <w:rPr>
          <w:i/>
          <w:iCs/>
        </w:rPr>
        <w:t>3</w:t>
      </w:r>
      <w:r w:rsidRPr="00E41574">
        <w:rPr>
          <w:i/>
          <w:iCs/>
        </w:rPr>
        <w:t>.08.2026</w:t>
      </w:r>
    </w:p>
    <w:p w14:paraId="6F34E86D" w14:textId="77777777" w:rsidR="00E41574" w:rsidRPr="00E41574" w:rsidRDefault="00E41574" w:rsidP="00E41574">
      <w:pPr>
        <w:spacing w:after="0"/>
        <w:ind w:left="0"/>
        <w:rPr>
          <w:i/>
          <w:iCs/>
        </w:rPr>
      </w:pPr>
    </w:p>
    <w:p w14:paraId="4406A4A2" w14:textId="77777777" w:rsidR="005E6C71" w:rsidRPr="00CF7EAA" w:rsidRDefault="00E41574" w:rsidP="005E6C71">
      <w:pPr>
        <w:tabs>
          <w:tab w:val="left" w:pos="1080"/>
        </w:tabs>
        <w:ind w:left="0" w:right="49"/>
        <w:rPr>
          <w:color w:val="000000"/>
          <w:lang w:val="ro-RO"/>
        </w:rPr>
      </w:pPr>
      <w:r w:rsidRPr="00E41574">
        <w:rPr>
          <w:i/>
          <w:iCs/>
        </w:rPr>
        <w:t>Referitor la procedura de achizitie pentru</w:t>
      </w:r>
      <w:r w:rsidRPr="00E41574">
        <w:rPr>
          <w:rFonts w:eastAsia="Times New Roman"/>
          <w:i/>
          <w:iCs/>
          <w:lang w:val="ro-RO"/>
        </w:rPr>
        <w:t xml:space="preserve"> </w:t>
      </w:r>
      <w:r w:rsidR="005E6C71" w:rsidRPr="009B54E9">
        <w:rPr>
          <w:bCs/>
          <w:lang w:val="ro-RO"/>
        </w:rPr>
        <w:t>Servicii de c</w:t>
      </w:r>
      <w:r w:rsidR="005E6C71" w:rsidRPr="009B54E9">
        <w:rPr>
          <w:b/>
          <w:bCs/>
          <w:i/>
          <w:iCs/>
          <w:color w:val="000000"/>
          <w:lang w:val="ro-RO"/>
        </w:rPr>
        <w:t>onsultanță și</w:t>
      </w:r>
      <w:r w:rsidR="005E6C71" w:rsidRPr="009B54E9">
        <w:rPr>
          <w:color w:val="000000"/>
          <w:lang w:val="ro-RO"/>
        </w:rPr>
        <w:t xml:space="preserve"> </w:t>
      </w:r>
      <w:r w:rsidR="005E6C71" w:rsidRPr="009B54E9">
        <w:rPr>
          <w:b/>
          <w:i/>
          <w:iCs/>
          <w:color w:val="000000"/>
          <w:lang w:val="ro-RO"/>
        </w:rPr>
        <w:t>asistență tehnică pentru elaborarea documentației, organizarea și derularea procedurilor de achiziție publică</w:t>
      </w:r>
      <w:r w:rsidR="005E6C71">
        <w:rPr>
          <w:b/>
          <w:i/>
          <w:iCs/>
          <w:color w:val="000000"/>
          <w:lang w:val="ro-RO"/>
        </w:rPr>
        <w:t xml:space="preserve"> </w:t>
      </w:r>
      <w:r w:rsidR="005E6C71" w:rsidRPr="00E8151A">
        <w:rPr>
          <w:color w:val="000000"/>
          <w:lang w:val="ro-RO"/>
        </w:rPr>
        <w:t xml:space="preserve">pentru demararea atribuirii contractelor de (i) </w:t>
      </w:r>
      <w:r w:rsidR="005E6C71" w:rsidRPr="00E8151A">
        <w:rPr>
          <w:bCs/>
          <w:iCs/>
          <w:color w:val="000000"/>
          <w:lang w:val="ro-RO"/>
        </w:rPr>
        <w:t xml:space="preserve">Proiectare, asistența tehnică și execuția de lucrări </w:t>
      </w:r>
      <w:r w:rsidR="005E6C71" w:rsidRPr="00E8151A">
        <w:rPr>
          <w:color w:val="000000"/>
          <w:lang w:val="ro-RO"/>
        </w:rPr>
        <w:t>și (ii) dirigenție de șantier și supervizare a lucrărilor de construire depozit.</w:t>
      </w:r>
    </w:p>
    <w:p w14:paraId="70A9FE37" w14:textId="77777777" w:rsidR="00B3675F" w:rsidRDefault="00B3675F" w:rsidP="002711F9">
      <w:pPr>
        <w:spacing w:after="0"/>
        <w:ind w:left="0"/>
      </w:pPr>
    </w:p>
    <w:p w14:paraId="46318D31" w14:textId="62D68D61" w:rsidR="002711F9" w:rsidRDefault="00B3675F" w:rsidP="002711F9">
      <w:pPr>
        <w:spacing w:after="0"/>
        <w:ind w:left="0"/>
      </w:pPr>
      <w:r>
        <w:t>T</w:t>
      </w:r>
      <w:r w:rsidR="002711F9">
        <w:t>ermenul limită</w:t>
      </w:r>
      <w:r w:rsidR="001009EB">
        <w:t xml:space="preserve"> de solicitare clarificari din partea operatorilor economici </w:t>
      </w:r>
      <w:r w:rsidR="001009EB" w:rsidRPr="000307ED">
        <w:rPr>
          <w:i/>
          <w:color w:val="FF0000"/>
          <w:lang w:val="ro-RO"/>
        </w:rPr>
        <w:t>17.08.2026, ora 12:00</w:t>
      </w:r>
      <w:r w:rsidR="001009EB" w:rsidRPr="000307ED">
        <w:rPr>
          <w:i/>
          <w:lang w:val="ro-RO"/>
        </w:rPr>
        <w:t xml:space="preserve">, iar autoritatea contractantă va posta răspunsul la solicitările de clarificări, până la data de </w:t>
      </w:r>
      <w:r w:rsidR="001009EB" w:rsidRPr="000307ED">
        <w:rPr>
          <w:i/>
          <w:color w:val="FF0000"/>
          <w:lang w:val="ro-RO"/>
        </w:rPr>
        <w:t>18.08.2026, ora 12:00</w:t>
      </w:r>
      <w:r w:rsidR="001009EB" w:rsidRPr="000307ED">
        <w:rPr>
          <w:iCs/>
          <w:lang w:val="ro-RO"/>
        </w:rPr>
        <w:t xml:space="preserve">, </w:t>
      </w:r>
      <w:r w:rsidR="002711F9">
        <w:t xml:space="preserve"> </w:t>
      </w:r>
      <w:bookmarkStart w:id="0" w:name="_Hlk238120483"/>
      <w:r w:rsidR="002711F9">
        <w:t xml:space="preserve">prevăzut în </w:t>
      </w:r>
      <w:r w:rsidR="002711F9">
        <w:rPr>
          <w:i/>
          <w:lang w:val="ro-RO"/>
        </w:rPr>
        <w:t>Anuntul de publicitate – Invitatia de participare</w:t>
      </w:r>
      <w:r w:rsidR="002711F9">
        <w:t xml:space="preserve"> la ofertare nr.</w:t>
      </w:r>
      <w:r w:rsidR="002711F9" w:rsidRPr="002711F9">
        <w:rPr>
          <w:i/>
          <w:iCs/>
        </w:rPr>
        <w:t xml:space="preserve"> </w:t>
      </w:r>
      <w:r w:rsidR="002711F9">
        <w:rPr>
          <w:i/>
          <w:iCs/>
        </w:rPr>
        <w:t>31</w:t>
      </w:r>
      <w:r w:rsidR="002711F9" w:rsidRPr="00E41574">
        <w:rPr>
          <w:i/>
          <w:iCs/>
        </w:rPr>
        <w:t>/</w:t>
      </w:r>
      <w:r w:rsidR="002711F9">
        <w:rPr>
          <w:i/>
          <w:iCs/>
        </w:rPr>
        <w:t>1784</w:t>
      </w:r>
      <w:r w:rsidR="002711F9" w:rsidRPr="00E41574">
        <w:rPr>
          <w:i/>
          <w:iCs/>
        </w:rPr>
        <w:t>/202</w:t>
      </w:r>
      <w:r w:rsidR="002711F9">
        <w:rPr>
          <w:i/>
          <w:iCs/>
        </w:rPr>
        <w:t>6</w:t>
      </w:r>
      <w:r w:rsidR="002711F9" w:rsidRPr="00E41574">
        <w:rPr>
          <w:i/>
          <w:iCs/>
        </w:rPr>
        <w:t>/1</w:t>
      </w:r>
      <w:r w:rsidR="002711F9">
        <w:rPr>
          <w:i/>
          <w:iCs/>
        </w:rPr>
        <w:t>3</w:t>
      </w:r>
      <w:r w:rsidR="002711F9" w:rsidRPr="00E41574">
        <w:rPr>
          <w:i/>
          <w:iCs/>
        </w:rPr>
        <w:t>.08.2026</w:t>
      </w:r>
      <w:bookmarkEnd w:id="0"/>
      <w:r w:rsidR="002711F9">
        <w:rPr>
          <w:i/>
          <w:iCs/>
        </w:rPr>
        <w:t xml:space="preserve">, </w:t>
      </w:r>
      <w:r w:rsidR="002711F9" w:rsidRPr="000307ED">
        <w:rPr>
          <w:iCs/>
          <w:lang w:val="ro-RO"/>
        </w:rPr>
        <w:t xml:space="preserve">se va modifica </w:t>
      </w:r>
      <w:r w:rsidR="001009EB">
        <w:rPr>
          <w:iCs/>
          <w:lang w:val="ro-RO"/>
        </w:rPr>
        <w:t>astfel:</w:t>
      </w:r>
      <w:r w:rsidR="002711F9" w:rsidRPr="000307ED">
        <w:rPr>
          <w:iCs/>
          <w:lang w:val="ro-RO"/>
        </w:rPr>
        <w:t xml:space="preserve"> </w:t>
      </w:r>
      <w:r w:rsidR="002711F9" w:rsidRPr="00F157F6">
        <w:rPr>
          <w:i/>
          <w:lang w:val="ro-RO"/>
        </w:rPr>
        <w:t xml:space="preserve">operatorii economici pot solicita clarificări până la data de </w:t>
      </w:r>
      <w:r w:rsidR="002711F9" w:rsidRPr="00F157F6">
        <w:rPr>
          <w:i/>
          <w:color w:val="FF0000"/>
          <w:lang w:val="ro-RO"/>
        </w:rPr>
        <w:t>2</w:t>
      </w:r>
      <w:r w:rsidR="001009EB">
        <w:rPr>
          <w:i/>
          <w:color w:val="FF0000"/>
          <w:lang w:val="ro-RO"/>
        </w:rPr>
        <w:t>4</w:t>
      </w:r>
      <w:r w:rsidR="002711F9" w:rsidRPr="00F157F6">
        <w:rPr>
          <w:i/>
          <w:color w:val="FF0000"/>
          <w:lang w:val="ro-RO"/>
        </w:rPr>
        <w:t>.08.2026, ora 12:00</w:t>
      </w:r>
      <w:r w:rsidR="002711F9" w:rsidRPr="00F157F6">
        <w:rPr>
          <w:i/>
          <w:lang w:val="ro-RO"/>
        </w:rPr>
        <w:t xml:space="preserve">, iar autoritatea contractantă va posta răspunsul la solicitările de clarificări, până la data de </w:t>
      </w:r>
      <w:r w:rsidR="002711F9" w:rsidRPr="00F157F6">
        <w:rPr>
          <w:i/>
          <w:color w:val="FF0000"/>
          <w:lang w:val="ro-RO"/>
        </w:rPr>
        <w:t>2</w:t>
      </w:r>
      <w:r w:rsidR="001009EB">
        <w:rPr>
          <w:i/>
          <w:color w:val="FF0000"/>
          <w:lang w:val="ro-RO"/>
        </w:rPr>
        <w:t>5</w:t>
      </w:r>
      <w:r w:rsidR="002711F9" w:rsidRPr="00F157F6">
        <w:rPr>
          <w:i/>
          <w:color w:val="FF0000"/>
          <w:lang w:val="ro-RO"/>
        </w:rPr>
        <w:t>.08.2026, ora 12:00</w:t>
      </w:r>
      <w:r w:rsidR="001009EB">
        <w:rPr>
          <w:i/>
          <w:lang w:val="ro-RO"/>
        </w:rPr>
        <w:t xml:space="preserve"> </w:t>
      </w:r>
      <w:r w:rsidR="001009EB" w:rsidRPr="002831FE">
        <w:t xml:space="preserve">pe site-ul ANABI, în secțiunea  dedicată achizițiilor publice </w:t>
      </w:r>
      <w:hyperlink r:id="rId8" w:history="1">
        <w:r w:rsidR="001009EB" w:rsidRPr="002831FE">
          <w:rPr>
            <w:rStyle w:val="Hyperlink"/>
            <w:lang w:val="ro-RO"/>
          </w:rPr>
          <w:t>https://anabi.just.ro/achizitii</w:t>
        </w:r>
      </w:hyperlink>
      <w:r w:rsidR="007A6372">
        <w:t xml:space="preserve">.   </w:t>
      </w:r>
    </w:p>
    <w:p w14:paraId="2CD06B6D" w14:textId="643CBB70" w:rsidR="007A6372" w:rsidRDefault="007A6372" w:rsidP="002711F9">
      <w:pPr>
        <w:spacing w:after="0"/>
        <w:ind w:left="0"/>
      </w:pPr>
      <w:r>
        <w:t xml:space="preserve">În cuprinsul docuemntaiei de atribuire au fost </w:t>
      </w:r>
      <w:r w:rsidR="00707ACB">
        <w:t>î</w:t>
      </w:r>
      <w:r>
        <w:t>ndreptate urm</w:t>
      </w:r>
      <w:r w:rsidR="00707ACB">
        <w:t>ă</w:t>
      </w:r>
      <w:r>
        <w:t>toarele erori materiale:</w:t>
      </w:r>
    </w:p>
    <w:p w14:paraId="55AADED9" w14:textId="1E40AD09" w:rsidR="007A6372" w:rsidRPr="001E2181" w:rsidRDefault="007A6372" w:rsidP="007A6372">
      <w:pPr>
        <w:pStyle w:val="ListParagraph"/>
        <w:numPr>
          <w:ilvl w:val="0"/>
          <w:numId w:val="8"/>
        </w:numPr>
        <w:spacing w:after="0"/>
      </w:pPr>
      <w:r>
        <w:t xml:space="preserve">În formularul de ofertă F10 </w:t>
      </w:r>
      <w:r w:rsidR="001E2181">
        <w:t>,</w:t>
      </w:r>
      <w:r w:rsidR="001E2181">
        <w:rPr>
          <w:iCs/>
        </w:rPr>
        <w:t xml:space="preserve">perioada de valabilitate a ofertei de 8 luni (240 zile) a fost modificată conform </w:t>
      </w:r>
      <w:r w:rsidR="001E2181">
        <w:rPr>
          <w:i/>
        </w:rPr>
        <w:t>Anuntului de publicitate – Invitatia de participare</w:t>
      </w:r>
      <w:r w:rsidR="001E2181">
        <w:t xml:space="preserve"> la ofertare nr.</w:t>
      </w:r>
      <w:r w:rsidR="001E2181" w:rsidRPr="002711F9">
        <w:rPr>
          <w:i/>
          <w:iCs/>
        </w:rPr>
        <w:t xml:space="preserve"> </w:t>
      </w:r>
      <w:r w:rsidR="001E2181">
        <w:rPr>
          <w:i/>
          <w:iCs/>
        </w:rPr>
        <w:t>31</w:t>
      </w:r>
      <w:r w:rsidR="001E2181" w:rsidRPr="00E41574">
        <w:rPr>
          <w:i/>
          <w:iCs/>
        </w:rPr>
        <w:t>/</w:t>
      </w:r>
      <w:r w:rsidR="001E2181">
        <w:rPr>
          <w:i/>
          <w:iCs/>
        </w:rPr>
        <w:t>1784</w:t>
      </w:r>
      <w:r w:rsidR="001E2181" w:rsidRPr="00E41574">
        <w:rPr>
          <w:i/>
          <w:iCs/>
        </w:rPr>
        <w:t>/202</w:t>
      </w:r>
      <w:r w:rsidR="001E2181">
        <w:rPr>
          <w:i/>
          <w:iCs/>
        </w:rPr>
        <w:t>6</w:t>
      </w:r>
      <w:r w:rsidR="001E2181" w:rsidRPr="00E41574">
        <w:rPr>
          <w:i/>
          <w:iCs/>
        </w:rPr>
        <w:t>/1</w:t>
      </w:r>
      <w:r w:rsidR="001E2181">
        <w:rPr>
          <w:i/>
          <w:iCs/>
        </w:rPr>
        <w:t>3</w:t>
      </w:r>
      <w:r w:rsidR="001E2181" w:rsidRPr="00E41574">
        <w:rPr>
          <w:i/>
          <w:iCs/>
        </w:rPr>
        <w:t>.08.2026</w:t>
      </w:r>
      <w:r w:rsidR="001E2181">
        <w:rPr>
          <w:i/>
          <w:iCs/>
        </w:rPr>
        <w:t>, la minim 2 luni (60 de zile)</w:t>
      </w:r>
      <w:r w:rsidR="001E2181">
        <w:rPr>
          <w:iCs/>
        </w:rPr>
        <w:t>;</w:t>
      </w:r>
    </w:p>
    <w:p w14:paraId="4A00985B" w14:textId="51DA9837" w:rsidR="001E2181" w:rsidRDefault="00707ACB" w:rsidP="007A6372">
      <w:pPr>
        <w:pStyle w:val="ListParagraph"/>
        <w:numPr>
          <w:ilvl w:val="0"/>
          <w:numId w:val="8"/>
        </w:numPr>
        <w:spacing w:after="0"/>
      </w:pPr>
      <w:r>
        <w:rPr>
          <w:iCs/>
        </w:rPr>
        <w:t xml:space="preserve">A fost eliminat din draftul de contract pct 10.5 și art 10 a fost  renumerotat. </w:t>
      </w:r>
    </w:p>
    <w:p w14:paraId="15108A43" w14:textId="77777777" w:rsidR="00E41574" w:rsidRPr="00E41574" w:rsidRDefault="00E41574" w:rsidP="00E41574"/>
    <w:p w14:paraId="67A72C64" w14:textId="5FEA15E4" w:rsidR="005053C2" w:rsidRPr="00E16478" w:rsidRDefault="005053C2" w:rsidP="000934E8">
      <w:pPr>
        <w:spacing w:after="0"/>
        <w:ind w:left="0"/>
      </w:pPr>
    </w:p>
    <w:sectPr w:rsidR="005053C2" w:rsidRPr="00E16478" w:rsidSect="00D5383B">
      <w:headerReference w:type="default" r:id="rId9"/>
      <w:footerReference w:type="default" r:id="rId10"/>
      <w:headerReference w:type="first" r:id="rId11"/>
      <w:footerReference w:type="first" r:id="rId12"/>
      <w:pgSz w:w="11900" w:h="16840" w:code="9"/>
      <w:pgMar w:top="851" w:right="560" w:bottom="851" w:left="2410" w:header="567" w:footer="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F0DAD4" w14:textId="77777777" w:rsidR="006F46DE" w:rsidRDefault="006F46DE" w:rsidP="00CD5B3B">
      <w:r>
        <w:separator/>
      </w:r>
    </w:p>
  </w:endnote>
  <w:endnote w:type="continuationSeparator" w:id="0">
    <w:p w14:paraId="7E918504" w14:textId="77777777" w:rsidR="006F46DE" w:rsidRDefault="006F46DE" w:rsidP="00CD5B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910B1" w14:textId="77777777" w:rsidR="00E15036" w:rsidRDefault="00E15036" w:rsidP="00E15036">
    <w:pPr>
      <w:pStyle w:val="Footer"/>
      <w:ind w:left="-1701"/>
      <w:rPr>
        <w:szCs w:val="2"/>
      </w:rPr>
    </w:pPr>
    <w:r>
      <w:rPr>
        <w:noProof/>
        <w:szCs w:val="2"/>
      </w:rPr>
      <w:drawing>
        <wp:anchor distT="0" distB="0" distL="114300" distR="114300" simplePos="0" relativeHeight="251660288" behindDoc="1" locked="0" layoutInCell="1" allowOverlap="1" wp14:anchorId="19AA7320" wp14:editId="7AC84F48">
          <wp:simplePos x="0" y="0"/>
          <wp:positionH relativeFrom="column">
            <wp:posOffset>-956310</wp:posOffset>
          </wp:positionH>
          <wp:positionV relativeFrom="paragraph">
            <wp:posOffset>-110490</wp:posOffset>
          </wp:positionV>
          <wp:extent cx="6769100" cy="488950"/>
          <wp:effectExtent l="19050" t="0" r="0" b="0"/>
          <wp:wrapNone/>
          <wp:docPr id="1949536778" name="Picture 5" descr="Foo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oter.png"/>
                  <pic:cNvPicPr/>
                </pic:nvPicPr>
                <pic:blipFill>
                  <a:blip r:embed="rId1"/>
                  <a:stretch>
                    <a:fillRect/>
                  </a:stretch>
                </pic:blipFill>
                <pic:spPr>
                  <a:xfrm>
                    <a:off x="0" y="0"/>
                    <a:ext cx="6769100" cy="488950"/>
                  </a:xfrm>
                  <a:prstGeom prst="rect">
                    <a:avLst/>
                  </a:prstGeom>
                </pic:spPr>
              </pic:pic>
            </a:graphicData>
          </a:graphic>
        </wp:anchor>
      </w:drawing>
    </w:r>
    <w:r>
      <w:rPr>
        <w:noProof/>
        <w:szCs w:val="2"/>
      </w:rPr>
      <w:t xml:space="preserve"> </w:t>
    </w:r>
  </w:p>
  <w:tbl>
    <w:tblPr>
      <w:tblW w:w="10773" w:type="dxa"/>
      <w:tblInd w:w="-1843" w:type="dxa"/>
      <w:tblLook w:val="04A0" w:firstRow="1" w:lastRow="0" w:firstColumn="1" w:lastColumn="0" w:noHBand="0" w:noVBand="1"/>
    </w:tblPr>
    <w:tblGrid>
      <w:gridCol w:w="1566"/>
      <w:gridCol w:w="5986"/>
      <w:gridCol w:w="3221"/>
    </w:tblGrid>
    <w:tr w:rsidR="00E15036" w:rsidRPr="00361FB4" w14:paraId="61A65713" w14:textId="77777777" w:rsidTr="00D5383B">
      <w:tc>
        <w:tcPr>
          <w:tcW w:w="1566" w:type="dxa"/>
        </w:tcPr>
        <w:p w14:paraId="0BA25994" w14:textId="6ACDAAD5" w:rsidR="00E15036" w:rsidRPr="00036CF6" w:rsidRDefault="002B0453" w:rsidP="002411F0">
          <w:pPr>
            <w:ind w:left="0"/>
            <w:rPr>
              <w:rFonts w:ascii="Arial" w:eastAsia="Times New Roman" w:hAnsi="Arial" w:cs="Arial"/>
              <w:b/>
              <w:color w:val="003366"/>
              <w:sz w:val="16"/>
              <w:szCs w:val="16"/>
              <w:lang w:val="es-ES" w:eastAsia="ro-RO"/>
            </w:rPr>
          </w:pPr>
          <w:r w:rsidRPr="002C25EF">
            <w:rPr>
              <w:rFonts w:ascii="Arial" w:eastAsia="Times New Roman" w:hAnsi="Arial" w:cs="Arial"/>
              <w:b/>
              <w:noProof/>
              <w:color w:val="003366"/>
              <w:sz w:val="16"/>
              <w:szCs w:val="16"/>
              <w:lang w:val="es-ES" w:eastAsia="ro-RO"/>
            </w:rPr>
            <w:drawing>
              <wp:anchor distT="0" distB="0" distL="114300" distR="114300" simplePos="0" relativeHeight="251666432" behindDoc="0" locked="0" layoutInCell="1" allowOverlap="1" wp14:anchorId="32434281" wp14:editId="72EB1116">
                <wp:simplePos x="0" y="0"/>
                <wp:positionH relativeFrom="column">
                  <wp:posOffset>353060</wp:posOffset>
                </wp:positionH>
                <wp:positionV relativeFrom="page">
                  <wp:posOffset>-36729</wp:posOffset>
                </wp:positionV>
                <wp:extent cx="417310" cy="402788"/>
                <wp:effectExtent l="0" t="0" r="1905" b="0"/>
                <wp:wrapNone/>
                <wp:docPr id="627499730" name="Picture 627499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7310" cy="402788"/>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4384" behindDoc="0" locked="0" layoutInCell="1" allowOverlap="1" wp14:anchorId="11CD7DDE" wp14:editId="1362755C">
                <wp:simplePos x="0" y="0"/>
                <wp:positionH relativeFrom="column">
                  <wp:posOffset>-2540</wp:posOffset>
                </wp:positionH>
                <wp:positionV relativeFrom="paragraph">
                  <wp:posOffset>2540</wp:posOffset>
                </wp:positionV>
                <wp:extent cx="356061" cy="323215"/>
                <wp:effectExtent l="0" t="0" r="6350" b="635"/>
                <wp:wrapNone/>
                <wp:docPr id="354720934" name="Picture 354720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56985" cy="324054"/>
                        </a:xfrm>
                        <a:prstGeom prst="rect">
                          <a:avLst/>
                        </a:prstGeom>
                        <a:noFill/>
                        <a:ln>
                          <a:noFill/>
                        </a:ln>
                      </pic:spPr>
                    </pic:pic>
                  </a:graphicData>
                </a:graphic>
                <wp14:sizeRelH relativeFrom="page">
                  <wp14:pctWidth>0</wp14:pctWidth>
                </wp14:sizeRelH>
                <wp14:sizeRelV relativeFrom="page">
                  <wp14:pctHeight>0</wp14:pctHeight>
                </wp14:sizeRelV>
              </wp:anchor>
            </w:drawing>
          </w:r>
          <w:r w:rsidR="00E15036">
            <w:rPr>
              <w:noProof/>
            </w:rPr>
            <w:drawing>
              <wp:inline distT="0" distB="0" distL="0" distR="0" wp14:anchorId="227CCDBE" wp14:editId="466E9593">
                <wp:extent cx="311150" cy="311150"/>
                <wp:effectExtent l="19050" t="0" r="0" b="0"/>
                <wp:docPr id="2016472434" name="I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stretch>
                          <a:fillRect/>
                        </a:stretch>
                      </pic:blipFill>
                      <pic:spPr bwMode="auto">
                        <a:xfrm>
                          <a:off x="0" y="0"/>
                          <a:ext cx="311150" cy="311150"/>
                        </a:xfrm>
                        <a:prstGeom prst="rect">
                          <a:avLst/>
                        </a:prstGeom>
                        <a:noFill/>
                      </pic:spPr>
                    </pic:pic>
                  </a:graphicData>
                </a:graphic>
              </wp:inline>
            </w:drawing>
          </w:r>
        </w:p>
      </w:tc>
      <w:tc>
        <w:tcPr>
          <w:tcW w:w="5986" w:type="dxa"/>
          <w:tcBorders>
            <w:left w:val="nil"/>
          </w:tcBorders>
        </w:tcPr>
        <w:p w14:paraId="6E533F3B" w14:textId="77777777" w:rsidR="00E15036" w:rsidRDefault="00E15036" w:rsidP="002411F0">
          <w:pPr>
            <w:tabs>
              <w:tab w:val="center" w:pos="4536"/>
              <w:tab w:val="right" w:pos="9072"/>
            </w:tabs>
            <w:spacing w:after="0" w:line="240" w:lineRule="auto"/>
            <w:ind w:left="136"/>
            <w:jc w:val="left"/>
            <w:rPr>
              <w:sz w:val="14"/>
              <w:szCs w:val="14"/>
              <w:lang w:val="ro-RO"/>
            </w:rPr>
          </w:pPr>
          <w:r>
            <w:rPr>
              <w:sz w:val="14"/>
              <w:szCs w:val="14"/>
              <w:lang w:val="ro-RO"/>
            </w:rPr>
            <w:t>Bulevardul Regina Elisabeta</w:t>
          </w:r>
          <w:r w:rsidRPr="00A15F97">
            <w:rPr>
              <w:sz w:val="14"/>
              <w:szCs w:val="14"/>
              <w:lang w:val="ro-RO"/>
            </w:rPr>
            <w:t xml:space="preserve"> nr. </w:t>
          </w:r>
          <w:r>
            <w:rPr>
              <w:sz w:val="14"/>
              <w:szCs w:val="14"/>
              <w:lang w:val="ro-RO"/>
            </w:rPr>
            <w:t>3</w:t>
          </w:r>
          <w:r w:rsidRPr="00A15F97">
            <w:rPr>
              <w:sz w:val="14"/>
              <w:szCs w:val="14"/>
              <w:lang w:val="ro-RO"/>
            </w:rPr>
            <w:t xml:space="preserve">, sector </w:t>
          </w:r>
          <w:r>
            <w:rPr>
              <w:sz w:val="14"/>
              <w:szCs w:val="14"/>
              <w:lang w:val="ro-RO"/>
            </w:rPr>
            <w:t>3</w:t>
          </w:r>
          <w:r w:rsidRPr="00A15F97">
            <w:rPr>
              <w:sz w:val="14"/>
              <w:szCs w:val="14"/>
              <w:lang w:val="ro-RO"/>
            </w:rPr>
            <w:t>, București</w:t>
          </w:r>
        </w:p>
        <w:p w14:paraId="0AADAAAE" w14:textId="77777777" w:rsidR="00E15036" w:rsidRPr="00A15F97" w:rsidRDefault="00E15036" w:rsidP="002411F0">
          <w:pPr>
            <w:tabs>
              <w:tab w:val="center" w:pos="4536"/>
              <w:tab w:val="right" w:pos="9072"/>
            </w:tabs>
            <w:spacing w:after="0" w:line="240" w:lineRule="auto"/>
            <w:ind w:left="136"/>
            <w:jc w:val="left"/>
            <w:rPr>
              <w:sz w:val="14"/>
              <w:szCs w:val="14"/>
              <w:lang w:val="ro-RO"/>
            </w:rPr>
          </w:pPr>
          <w:r>
            <w:rPr>
              <w:sz w:val="14"/>
              <w:szCs w:val="14"/>
              <w:lang w:val="ro-RO"/>
            </w:rPr>
            <w:t>Email: anabi@just.ro</w:t>
          </w:r>
        </w:p>
        <w:p w14:paraId="43798C95" w14:textId="77777777" w:rsidR="00E15036" w:rsidRDefault="00E15036" w:rsidP="002411F0">
          <w:pPr>
            <w:tabs>
              <w:tab w:val="center" w:pos="4320"/>
              <w:tab w:val="right" w:pos="8640"/>
            </w:tabs>
            <w:spacing w:after="0" w:line="240" w:lineRule="auto"/>
            <w:ind w:left="136"/>
            <w:rPr>
              <w:sz w:val="14"/>
              <w:szCs w:val="14"/>
              <w:lang w:val="ro-RO"/>
            </w:rPr>
          </w:pPr>
          <w:r w:rsidRPr="00A15F97">
            <w:rPr>
              <w:sz w:val="14"/>
              <w:szCs w:val="14"/>
              <w:lang w:val="ro-RO"/>
            </w:rPr>
            <w:t xml:space="preserve">Tel. </w:t>
          </w:r>
          <w:r>
            <w:rPr>
              <w:sz w:val="14"/>
              <w:szCs w:val="14"/>
              <w:lang w:val="ro-RO"/>
            </w:rPr>
            <w:t>(</w:t>
          </w:r>
          <w:r w:rsidRPr="00A15F97">
            <w:rPr>
              <w:sz w:val="14"/>
              <w:szCs w:val="14"/>
              <w:lang w:val="ro-RO"/>
            </w:rPr>
            <w:t>+40</w:t>
          </w:r>
          <w:r>
            <w:rPr>
              <w:sz w:val="14"/>
              <w:szCs w:val="14"/>
              <w:lang w:val="ro-RO"/>
            </w:rPr>
            <w:t xml:space="preserve">) </w:t>
          </w:r>
          <w:r w:rsidRPr="00A15F97">
            <w:rPr>
              <w:sz w:val="14"/>
              <w:szCs w:val="14"/>
              <w:lang w:val="ro-RO"/>
            </w:rPr>
            <w:t>372</w:t>
          </w:r>
          <w:r>
            <w:rPr>
              <w:sz w:val="14"/>
              <w:szCs w:val="14"/>
              <w:lang w:val="ro-RO"/>
            </w:rPr>
            <w:t xml:space="preserve"> 573 000</w:t>
          </w:r>
        </w:p>
        <w:p w14:paraId="291312E3" w14:textId="77777777" w:rsidR="00E15036" w:rsidRPr="00A15F97" w:rsidRDefault="00E15036" w:rsidP="002411F0">
          <w:pPr>
            <w:tabs>
              <w:tab w:val="center" w:pos="4320"/>
              <w:tab w:val="right" w:pos="8640"/>
            </w:tabs>
            <w:spacing w:after="0" w:line="240" w:lineRule="auto"/>
            <w:ind w:left="136"/>
            <w:rPr>
              <w:sz w:val="14"/>
              <w:szCs w:val="14"/>
              <w:lang w:val="ro-RO"/>
            </w:rPr>
          </w:pPr>
          <w:r>
            <w:rPr>
              <w:sz w:val="14"/>
              <w:szCs w:val="14"/>
              <w:lang w:val="ro-RO"/>
            </w:rPr>
            <w:t>Fax: (</w:t>
          </w:r>
          <w:r w:rsidRPr="00A15F97">
            <w:rPr>
              <w:sz w:val="14"/>
              <w:szCs w:val="14"/>
              <w:lang w:val="ro-RO"/>
            </w:rPr>
            <w:t>+40</w:t>
          </w:r>
          <w:r>
            <w:rPr>
              <w:sz w:val="14"/>
              <w:szCs w:val="14"/>
              <w:lang w:val="ro-RO"/>
            </w:rPr>
            <w:t xml:space="preserve">) </w:t>
          </w:r>
          <w:r w:rsidRPr="00A15F97">
            <w:rPr>
              <w:sz w:val="14"/>
              <w:szCs w:val="14"/>
              <w:lang w:val="ro-RO"/>
            </w:rPr>
            <w:t>372</w:t>
          </w:r>
          <w:r>
            <w:rPr>
              <w:sz w:val="14"/>
              <w:szCs w:val="14"/>
              <w:lang w:val="ro-RO"/>
            </w:rPr>
            <w:t xml:space="preserve"> 271 435</w:t>
          </w:r>
        </w:p>
        <w:p w14:paraId="5BC85160" w14:textId="0210CDEB" w:rsidR="00E15036" w:rsidRPr="00036CF6" w:rsidRDefault="00E15036" w:rsidP="002411F0">
          <w:pPr>
            <w:tabs>
              <w:tab w:val="center" w:pos="4320"/>
              <w:tab w:val="right" w:pos="8640"/>
            </w:tabs>
            <w:spacing w:after="0" w:line="240" w:lineRule="auto"/>
            <w:ind w:left="136"/>
            <w:rPr>
              <w:rFonts w:ascii="Arial" w:eastAsia="Times New Roman" w:hAnsi="Arial" w:cs="Arial"/>
              <w:b/>
              <w:color w:val="003366"/>
              <w:sz w:val="16"/>
              <w:szCs w:val="16"/>
              <w:lang w:val="ro-RO" w:eastAsia="ro-RO"/>
            </w:rPr>
          </w:pPr>
          <w:hyperlink r:id="rId5" w:history="1">
            <w:r w:rsidRPr="00BB0EC3">
              <w:rPr>
                <w:rStyle w:val="Hyperlink"/>
                <w:sz w:val="14"/>
                <w:szCs w:val="14"/>
                <w:lang w:val="ro-RO"/>
              </w:rPr>
              <w:t>anabi.just.ro</w:t>
            </w:r>
          </w:hyperlink>
        </w:p>
      </w:tc>
      <w:tc>
        <w:tcPr>
          <w:tcW w:w="3221" w:type="dxa"/>
        </w:tcPr>
        <w:p w14:paraId="2EE6B195" w14:textId="5387296B" w:rsidR="00E15036" w:rsidRPr="00763EB6" w:rsidRDefault="00E15036" w:rsidP="002411F0">
          <w:pPr>
            <w:tabs>
              <w:tab w:val="center" w:pos="4536"/>
              <w:tab w:val="right" w:pos="9072"/>
            </w:tabs>
            <w:jc w:val="right"/>
            <w:rPr>
              <w:sz w:val="14"/>
              <w:szCs w:val="14"/>
              <w:lang w:val="es-ES"/>
            </w:rPr>
          </w:pPr>
          <w:r w:rsidRPr="00763EB6">
            <w:rPr>
              <w:sz w:val="14"/>
              <w:szCs w:val="14"/>
              <w:lang w:val="es-ES"/>
            </w:rPr>
            <w:t xml:space="preserve">Pagina </w:t>
          </w:r>
          <w:r w:rsidR="00935789" w:rsidRPr="00036CF6">
            <w:rPr>
              <w:sz w:val="14"/>
              <w:szCs w:val="14"/>
            </w:rPr>
            <w:fldChar w:fldCharType="begin"/>
          </w:r>
          <w:r w:rsidRPr="00763EB6">
            <w:rPr>
              <w:sz w:val="14"/>
              <w:szCs w:val="14"/>
              <w:lang w:val="es-ES"/>
            </w:rPr>
            <w:instrText xml:space="preserve"> PAGE </w:instrText>
          </w:r>
          <w:r w:rsidR="00935789" w:rsidRPr="00036CF6">
            <w:rPr>
              <w:sz w:val="14"/>
              <w:szCs w:val="14"/>
            </w:rPr>
            <w:fldChar w:fldCharType="separate"/>
          </w:r>
          <w:r w:rsidR="00386363">
            <w:rPr>
              <w:noProof/>
              <w:sz w:val="14"/>
              <w:szCs w:val="14"/>
              <w:lang w:val="es-ES"/>
            </w:rPr>
            <w:t>3</w:t>
          </w:r>
          <w:r w:rsidR="00935789" w:rsidRPr="00036CF6">
            <w:rPr>
              <w:sz w:val="14"/>
              <w:szCs w:val="14"/>
            </w:rPr>
            <w:fldChar w:fldCharType="end"/>
          </w:r>
          <w:r w:rsidRPr="00763EB6">
            <w:rPr>
              <w:sz w:val="14"/>
              <w:szCs w:val="14"/>
              <w:lang w:val="es-ES"/>
            </w:rPr>
            <w:t xml:space="preserve"> din </w:t>
          </w:r>
          <w:fldSimple w:instr=" SECTIONPAGES   \* MERGEFORMAT ">
            <w:r w:rsidR="00E16478" w:rsidRPr="00E16478">
              <w:rPr>
                <w:noProof/>
                <w:sz w:val="14"/>
                <w:szCs w:val="14"/>
                <w:lang w:val="es-ES"/>
              </w:rPr>
              <w:t>2</w:t>
            </w:r>
          </w:fldSimple>
        </w:p>
        <w:p w14:paraId="63377592" w14:textId="26B9BCE2" w:rsidR="00E15036" w:rsidRPr="00036CF6" w:rsidRDefault="00E15036" w:rsidP="002411F0">
          <w:pPr>
            <w:tabs>
              <w:tab w:val="center" w:pos="4536"/>
              <w:tab w:val="right" w:pos="9072"/>
            </w:tabs>
            <w:jc w:val="right"/>
            <w:rPr>
              <w:rFonts w:ascii="Arial" w:eastAsia="Times New Roman" w:hAnsi="Arial" w:cs="Arial"/>
              <w:b/>
              <w:sz w:val="16"/>
              <w:szCs w:val="16"/>
              <w:lang w:val="ro-RO" w:eastAsia="ro-RO"/>
            </w:rPr>
          </w:pPr>
        </w:p>
      </w:tc>
    </w:tr>
  </w:tbl>
  <w:p w14:paraId="45676977" w14:textId="77777777" w:rsidR="00E80D5E" w:rsidRPr="00A13B72" w:rsidRDefault="00E80D5E" w:rsidP="00A13B72">
    <w:pPr>
      <w:pStyle w:val="Footer"/>
      <w:ind w:left="-1701"/>
      <w:rPr>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97F58" w14:textId="459FDAB9" w:rsidR="003D6BD7" w:rsidRDefault="003D6BD7" w:rsidP="003D6BD7">
    <w:pPr>
      <w:pStyle w:val="Footer"/>
      <w:ind w:left="-1701"/>
      <w:rPr>
        <w:szCs w:val="2"/>
      </w:rPr>
    </w:pPr>
    <w:r>
      <w:rPr>
        <w:noProof/>
        <w:szCs w:val="2"/>
      </w:rPr>
      <w:drawing>
        <wp:anchor distT="0" distB="0" distL="114300" distR="114300" simplePos="0" relativeHeight="251658240" behindDoc="1" locked="0" layoutInCell="1" allowOverlap="1" wp14:anchorId="3D16BF3B" wp14:editId="5D31073A">
          <wp:simplePos x="0" y="0"/>
          <wp:positionH relativeFrom="column">
            <wp:posOffset>-952500</wp:posOffset>
          </wp:positionH>
          <wp:positionV relativeFrom="paragraph">
            <wp:posOffset>-110490</wp:posOffset>
          </wp:positionV>
          <wp:extent cx="6769100" cy="488950"/>
          <wp:effectExtent l="19050" t="0" r="0" b="0"/>
          <wp:wrapNone/>
          <wp:docPr id="1046086562" name="Picture 5" descr="Foo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oter.png"/>
                  <pic:cNvPicPr/>
                </pic:nvPicPr>
                <pic:blipFill>
                  <a:blip r:embed="rId1"/>
                  <a:stretch>
                    <a:fillRect/>
                  </a:stretch>
                </pic:blipFill>
                <pic:spPr>
                  <a:xfrm>
                    <a:off x="0" y="0"/>
                    <a:ext cx="6769100" cy="488950"/>
                  </a:xfrm>
                  <a:prstGeom prst="rect">
                    <a:avLst/>
                  </a:prstGeom>
                </pic:spPr>
              </pic:pic>
            </a:graphicData>
          </a:graphic>
        </wp:anchor>
      </w:drawing>
    </w:r>
    <w:r w:rsidR="00E15036">
      <w:rPr>
        <w:noProof/>
        <w:szCs w:val="2"/>
      </w:rPr>
      <w:t xml:space="preserve"> </w:t>
    </w:r>
  </w:p>
  <w:tbl>
    <w:tblPr>
      <w:tblW w:w="10773" w:type="dxa"/>
      <w:tblInd w:w="-1560" w:type="dxa"/>
      <w:tblLook w:val="04A0" w:firstRow="1" w:lastRow="0" w:firstColumn="1" w:lastColumn="0" w:noHBand="0" w:noVBand="1"/>
    </w:tblPr>
    <w:tblGrid>
      <w:gridCol w:w="1566"/>
      <w:gridCol w:w="5986"/>
      <w:gridCol w:w="3221"/>
    </w:tblGrid>
    <w:tr w:rsidR="00D66333" w:rsidRPr="00361FB4" w14:paraId="60456A1C" w14:textId="77777777" w:rsidTr="00D5383B">
      <w:tc>
        <w:tcPr>
          <w:tcW w:w="1566" w:type="dxa"/>
        </w:tcPr>
        <w:p w14:paraId="3407294A" w14:textId="76626A8F" w:rsidR="00D66333" w:rsidRPr="00036CF6" w:rsidRDefault="007F3694" w:rsidP="00E15036">
          <w:pPr>
            <w:ind w:left="0"/>
            <w:rPr>
              <w:rFonts w:ascii="Arial" w:eastAsia="Times New Roman" w:hAnsi="Arial" w:cs="Arial"/>
              <w:b/>
              <w:color w:val="003366"/>
              <w:sz w:val="16"/>
              <w:szCs w:val="16"/>
              <w:lang w:val="es-ES" w:eastAsia="ro-RO"/>
            </w:rPr>
          </w:pPr>
          <w:r w:rsidRPr="002C25EF">
            <w:rPr>
              <w:rFonts w:ascii="Arial" w:eastAsia="Times New Roman" w:hAnsi="Arial" w:cs="Arial"/>
              <w:b/>
              <w:noProof/>
              <w:color w:val="003366"/>
              <w:sz w:val="16"/>
              <w:szCs w:val="16"/>
              <w:lang w:val="es-ES" w:eastAsia="ro-RO"/>
            </w:rPr>
            <w:drawing>
              <wp:anchor distT="0" distB="0" distL="114300" distR="114300" simplePos="0" relativeHeight="251661312" behindDoc="0" locked="0" layoutInCell="1" allowOverlap="1" wp14:anchorId="7BD3E906" wp14:editId="4FAA443A">
                <wp:simplePos x="0" y="0"/>
                <wp:positionH relativeFrom="column">
                  <wp:posOffset>390653</wp:posOffset>
                </wp:positionH>
                <wp:positionV relativeFrom="page">
                  <wp:posOffset>42886</wp:posOffset>
                </wp:positionV>
                <wp:extent cx="417310" cy="402788"/>
                <wp:effectExtent l="0" t="0" r="1905" b="0"/>
                <wp:wrapNone/>
                <wp:docPr id="1956433698" name="Picture 1956433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26059" cy="411232"/>
                        </a:xfrm>
                        <a:prstGeom prst="rect">
                          <a:avLst/>
                        </a:prstGeom>
                        <a:noFill/>
                        <a:ln>
                          <a:noFill/>
                        </a:ln>
                      </pic:spPr>
                    </pic:pic>
                  </a:graphicData>
                </a:graphic>
                <wp14:sizeRelH relativeFrom="page">
                  <wp14:pctWidth>0</wp14:pctWidth>
                </wp14:sizeRelH>
                <wp14:sizeRelV relativeFrom="page">
                  <wp14:pctHeight>0</wp14:pctHeight>
                </wp14:sizeRelV>
              </wp:anchor>
            </w:drawing>
          </w:r>
          <w:r w:rsidR="00A018D8">
            <w:rPr>
              <w:noProof/>
            </w:rPr>
            <w:drawing>
              <wp:anchor distT="0" distB="0" distL="114300" distR="114300" simplePos="0" relativeHeight="251662336" behindDoc="0" locked="0" layoutInCell="1" allowOverlap="1" wp14:anchorId="18428DBD" wp14:editId="2D000464">
                <wp:simplePos x="0" y="0"/>
                <wp:positionH relativeFrom="column">
                  <wp:posOffset>36596</wp:posOffset>
                </wp:positionH>
                <wp:positionV relativeFrom="paragraph">
                  <wp:posOffset>64632</wp:posOffset>
                </wp:positionV>
                <wp:extent cx="356061" cy="323215"/>
                <wp:effectExtent l="0" t="0" r="6350" b="635"/>
                <wp:wrapNone/>
                <wp:docPr id="1829116709" name="Picture 1829116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56985" cy="324054"/>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986" w:type="dxa"/>
          <w:tcBorders>
            <w:left w:val="nil"/>
          </w:tcBorders>
        </w:tcPr>
        <w:p w14:paraId="11C7B8F4" w14:textId="477C99DB" w:rsidR="00D66333" w:rsidRDefault="00D66333" w:rsidP="00D66333">
          <w:pPr>
            <w:tabs>
              <w:tab w:val="center" w:pos="4536"/>
              <w:tab w:val="right" w:pos="9072"/>
            </w:tabs>
            <w:spacing w:after="0" w:line="240" w:lineRule="auto"/>
            <w:ind w:left="136"/>
            <w:jc w:val="left"/>
            <w:rPr>
              <w:sz w:val="14"/>
              <w:szCs w:val="14"/>
              <w:lang w:val="ro-RO"/>
            </w:rPr>
          </w:pPr>
          <w:r>
            <w:rPr>
              <w:sz w:val="14"/>
              <w:szCs w:val="14"/>
              <w:lang w:val="ro-RO"/>
            </w:rPr>
            <w:t>Bulevardul Regina Elisabeta</w:t>
          </w:r>
          <w:r w:rsidRPr="00A15F97">
            <w:rPr>
              <w:sz w:val="14"/>
              <w:szCs w:val="14"/>
              <w:lang w:val="ro-RO"/>
            </w:rPr>
            <w:t xml:space="preserve"> nr. </w:t>
          </w:r>
          <w:r>
            <w:rPr>
              <w:sz w:val="14"/>
              <w:szCs w:val="14"/>
              <w:lang w:val="ro-RO"/>
            </w:rPr>
            <w:t>3</w:t>
          </w:r>
          <w:r w:rsidRPr="00A15F97">
            <w:rPr>
              <w:sz w:val="14"/>
              <w:szCs w:val="14"/>
              <w:lang w:val="ro-RO"/>
            </w:rPr>
            <w:t xml:space="preserve">, sector </w:t>
          </w:r>
          <w:r>
            <w:rPr>
              <w:sz w:val="14"/>
              <w:szCs w:val="14"/>
              <w:lang w:val="ro-RO"/>
            </w:rPr>
            <w:t>3</w:t>
          </w:r>
          <w:r w:rsidRPr="00A15F97">
            <w:rPr>
              <w:sz w:val="14"/>
              <w:szCs w:val="14"/>
              <w:lang w:val="ro-RO"/>
            </w:rPr>
            <w:t>, București</w:t>
          </w:r>
        </w:p>
        <w:p w14:paraId="360F1D8A" w14:textId="77777777" w:rsidR="00D66333" w:rsidRPr="00A15F97" w:rsidRDefault="00D66333" w:rsidP="00D66333">
          <w:pPr>
            <w:tabs>
              <w:tab w:val="center" w:pos="4536"/>
              <w:tab w:val="right" w:pos="9072"/>
            </w:tabs>
            <w:spacing w:after="0" w:line="240" w:lineRule="auto"/>
            <w:ind w:left="136"/>
            <w:jc w:val="left"/>
            <w:rPr>
              <w:sz w:val="14"/>
              <w:szCs w:val="14"/>
              <w:lang w:val="ro-RO"/>
            </w:rPr>
          </w:pPr>
          <w:r>
            <w:rPr>
              <w:sz w:val="14"/>
              <w:szCs w:val="14"/>
              <w:lang w:val="ro-RO"/>
            </w:rPr>
            <w:t>Email: anabi@just.ro</w:t>
          </w:r>
        </w:p>
        <w:p w14:paraId="7CED1A1C" w14:textId="77777777" w:rsidR="00D66333" w:rsidRDefault="00D66333" w:rsidP="00D66333">
          <w:pPr>
            <w:tabs>
              <w:tab w:val="center" w:pos="4320"/>
              <w:tab w:val="right" w:pos="8640"/>
            </w:tabs>
            <w:spacing w:after="0" w:line="240" w:lineRule="auto"/>
            <w:ind w:left="136"/>
            <w:rPr>
              <w:sz w:val="14"/>
              <w:szCs w:val="14"/>
              <w:lang w:val="ro-RO"/>
            </w:rPr>
          </w:pPr>
          <w:r w:rsidRPr="00A15F97">
            <w:rPr>
              <w:sz w:val="14"/>
              <w:szCs w:val="14"/>
              <w:lang w:val="ro-RO"/>
            </w:rPr>
            <w:t xml:space="preserve">Tel. </w:t>
          </w:r>
          <w:r>
            <w:rPr>
              <w:sz w:val="14"/>
              <w:szCs w:val="14"/>
              <w:lang w:val="ro-RO"/>
            </w:rPr>
            <w:t>(</w:t>
          </w:r>
          <w:r w:rsidRPr="00A15F97">
            <w:rPr>
              <w:sz w:val="14"/>
              <w:szCs w:val="14"/>
              <w:lang w:val="ro-RO"/>
            </w:rPr>
            <w:t>+40</w:t>
          </w:r>
          <w:r>
            <w:rPr>
              <w:sz w:val="14"/>
              <w:szCs w:val="14"/>
              <w:lang w:val="ro-RO"/>
            </w:rPr>
            <w:t xml:space="preserve">) </w:t>
          </w:r>
          <w:r w:rsidRPr="00A15F97">
            <w:rPr>
              <w:sz w:val="14"/>
              <w:szCs w:val="14"/>
              <w:lang w:val="ro-RO"/>
            </w:rPr>
            <w:t>372</w:t>
          </w:r>
          <w:r>
            <w:rPr>
              <w:sz w:val="14"/>
              <w:szCs w:val="14"/>
              <w:lang w:val="ro-RO"/>
            </w:rPr>
            <w:t xml:space="preserve"> 573 000</w:t>
          </w:r>
        </w:p>
        <w:p w14:paraId="2F0FA25A" w14:textId="77777777" w:rsidR="00D66333" w:rsidRPr="00A15F97" w:rsidRDefault="00D66333" w:rsidP="00D66333">
          <w:pPr>
            <w:tabs>
              <w:tab w:val="center" w:pos="4320"/>
              <w:tab w:val="right" w:pos="8640"/>
            </w:tabs>
            <w:spacing w:after="0" w:line="240" w:lineRule="auto"/>
            <w:ind w:left="136"/>
            <w:rPr>
              <w:sz w:val="14"/>
              <w:szCs w:val="14"/>
              <w:lang w:val="ro-RO"/>
            </w:rPr>
          </w:pPr>
          <w:r>
            <w:rPr>
              <w:sz w:val="14"/>
              <w:szCs w:val="14"/>
              <w:lang w:val="ro-RO"/>
            </w:rPr>
            <w:t>Fax: (</w:t>
          </w:r>
          <w:r w:rsidRPr="00A15F97">
            <w:rPr>
              <w:sz w:val="14"/>
              <w:szCs w:val="14"/>
              <w:lang w:val="ro-RO"/>
            </w:rPr>
            <w:t>+40</w:t>
          </w:r>
          <w:r>
            <w:rPr>
              <w:sz w:val="14"/>
              <w:szCs w:val="14"/>
              <w:lang w:val="ro-RO"/>
            </w:rPr>
            <w:t xml:space="preserve">) </w:t>
          </w:r>
          <w:r w:rsidRPr="00A15F97">
            <w:rPr>
              <w:sz w:val="14"/>
              <w:szCs w:val="14"/>
              <w:lang w:val="ro-RO"/>
            </w:rPr>
            <w:t>372</w:t>
          </w:r>
          <w:r>
            <w:rPr>
              <w:sz w:val="14"/>
              <w:szCs w:val="14"/>
              <w:lang w:val="ro-RO"/>
            </w:rPr>
            <w:t xml:space="preserve"> 271 435</w:t>
          </w:r>
        </w:p>
        <w:p w14:paraId="05D42C0B" w14:textId="040B3AF4" w:rsidR="00D66333" w:rsidRPr="00036CF6" w:rsidRDefault="00E15036" w:rsidP="00D66333">
          <w:pPr>
            <w:tabs>
              <w:tab w:val="center" w:pos="4320"/>
              <w:tab w:val="right" w:pos="8640"/>
            </w:tabs>
            <w:spacing w:after="0" w:line="240" w:lineRule="auto"/>
            <w:ind w:left="136"/>
            <w:rPr>
              <w:rFonts w:ascii="Arial" w:eastAsia="Times New Roman" w:hAnsi="Arial" w:cs="Arial"/>
              <w:b/>
              <w:color w:val="003366"/>
              <w:sz w:val="16"/>
              <w:szCs w:val="16"/>
              <w:lang w:val="ro-RO" w:eastAsia="ro-RO"/>
            </w:rPr>
          </w:pPr>
          <w:hyperlink r:id="rId4" w:history="1">
            <w:r w:rsidRPr="00BB0EC3">
              <w:rPr>
                <w:rStyle w:val="Hyperlink"/>
                <w:sz w:val="14"/>
                <w:szCs w:val="14"/>
                <w:lang w:val="ro-RO"/>
              </w:rPr>
              <w:t>anabi.just.ro</w:t>
            </w:r>
          </w:hyperlink>
        </w:p>
      </w:tc>
      <w:tc>
        <w:tcPr>
          <w:tcW w:w="3221" w:type="dxa"/>
        </w:tcPr>
        <w:p w14:paraId="37AA5134" w14:textId="79BA8D8D" w:rsidR="00D66333" w:rsidRPr="00763EB6" w:rsidRDefault="00D66333" w:rsidP="002411F0">
          <w:pPr>
            <w:tabs>
              <w:tab w:val="center" w:pos="4536"/>
              <w:tab w:val="right" w:pos="9072"/>
            </w:tabs>
            <w:jc w:val="right"/>
            <w:rPr>
              <w:sz w:val="14"/>
              <w:szCs w:val="14"/>
              <w:lang w:val="es-ES"/>
            </w:rPr>
          </w:pPr>
          <w:r w:rsidRPr="00763EB6">
            <w:rPr>
              <w:sz w:val="14"/>
              <w:szCs w:val="14"/>
              <w:lang w:val="es-ES"/>
            </w:rPr>
            <w:t xml:space="preserve">Pagina </w:t>
          </w:r>
          <w:r w:rsidR="00935789" w:rsidRPr="00036CF6">
            <w:rPr>
              <w:sz w:val="14"/>
              <w:szCs w:val="14"/>
            </w:rPr>
            <w:fldChar w:fldCharType="begin"/>
          </w:r>
          <w:r w:rsidRPr="00763EB6">
            <w:rPr>
              <w:sz w:val="14"/>
              <w:szCs w:val="14"/>
              <w:lang w:val="es-ES"/>
            </w:rPr>
            <w:instrText xml:space="preserve"> PAGE </w:instrText>
          </w:r>
          <w:r w:rsidR="00935789" w:rsidRPr="00036CF6">
            <w:rPr>
              <w:sz w:val="14"/>
              <w:szCs w:val="14"/>
            </w:rPr>
            <w:fldChar w:fldCharType="separate"/>
          </w:r>
          <w:r w:rsidR="00386363">
            <w:rPr>
              <w:noProof/>
              <w:sz w:val="14"/>
              <w:szCs w:val="14"/>
              <w:lang w:val="es-ES"/>
            </w:rPr>
            <w:t>1</w:t>
          </w:r>
          <w:r w:rsidR="00935789" w:rsidRPr="00036CF6">
            <w:rPr>
              <w:sz w:val="14"/>
              <w:szCs w:val="14"/>
            </w:rPr>
            <w:fldChar w:fldCharType="end"/>
          </w:r>
          <w:r w:rsidRPr="00763EB6">
            <w:rPr>
              <w:sz w:val="14"/>
              <w:szCs w:val="14"/>
              <w:lang w:val="es-ES"/>
            </w:rPr>
            <w:t xml:space="preserve"> din </w:t>
          </w:r>
          <w:fldSimple w:instr=" SECTIONPAGES   \* MERGEFORMAT ">
            <w:r w:rsidR="00A86CF0" w:rsidRPr="00A86CF0">
              <w:rPr>
                <w:noProof/>
                <w:sz w:val="14"/>
                <w:szCs w:val="14"/>
                <w:lang w:val="es-ES"/>
              </w:rPr>
              <w:t>1</w:t>
            </w:r>
          </w:fldSimple>
        </w:p>
        <w:p w14:paraId="1BF9FC01" w14:textId="10D91DDD" w:rsidR="00D66333" w:rsidRPr="00036CF6" w:rsidRDefault="00D66333" w:rsidP="00D66333">
          <w:pPr>
            <w:tabs>
              <w:tab w:val="center" w:pos="4536"/>
              <w:tab w:val="right" w:pos="9072"/>
            </w:tabs>
            <w:jc w:val="right"/>
            <w:rPr>
              <w:rFonts w:ascii="Arial" w:eastAsia="Times New Roman" w:hAnsi="Arial" w:cs="Arial"/>
              <w:b/>
              <w:sz w:val="16"/>
              <w:szCs w:val="16"/>
              <w:lang w:val="ro-RO" w:eastAsia="ro-RO"/>
            </w:rPr>
          </w:pPr>
        </w:p>
      </w:tc>
    </w:tr>
  </w:tbl>
  <w:p w14:paraId="62049367" w14:textId="77777777" w:rsidR="00D66333" w:rsidRPr="003D6BD7" w:rsidRDefault="00D66333" w:rsidP="00E15036">
    <w:pPr>
      <w:pStyle w:val="Footer"/>
      <w:ind w:left="0"/>
      <w:rPr>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F99AF8" w14:textId="77777777" w:rsidR="006F46DE" w:rsidRDefault="006F46DE" w:rsidP="00AE0541">
      <w:pPr>
        <w:spacing w:after="0"/>
        <w:ind w:left="0"/>
      </w:pPr>
      <w:r>
        <w:separator/>
      </w:r>
    </w:p>
  </w:footnote>
  <w:footnote w:type="continuationSeparator" w:id="0">
    <w:p w14:paraId="044AF79B" w14:textId="77777777" w:rsidR="006F46DE" w:rsidRDefault="006F46DE" w:rsidP="00AE0541">
      <w:pPr>
        <w:ind w:left="0"/>
      </w:pPr>
      <w:r>
        <w:continuationSeparator/>
      </w:r>
    </w:p>
  </w:footnote>
  <w:footnote w:type="continuationNotice" w:id="1">
    <w:p w14:paraId="4A94B019" w14:textId="77777777" w:rsidR="006F46DE" w:rsidRDefault="006F46DE" w:rsidP="00AE0541">
      <w:pPr>
        <w:spacing w:after="0" w:line="240" w:lineRule="auto"/>
        <w:ind w:left="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A43D8" w14:textId="77777777" w:rsidR="00A13B72" w:rsidRPr="00CD5B3B" w:rsidRDefault="00A13B72" w:rsidP="00A13B72">
    <w:pPr>
      <w:pStyle w:val="Header"/>
      <w:spacing w:before="240" w:after="240" w:line="240" w:lineRule="auto"/>
      <w:ind w:left="0"/>
    </w:pPr>
    <w:r>
      <w:rPr>
        <w:noProof/>
      </w:rPr>
      <w:drawing>
        <wp:inline distT="0" distB="0" distL="0" distR="0" wp14:anchorId="6D25E841" wp14:editId="624C06B7">
          <wp:extent cx="3160878" cy="535236"/>
          <wp:effectExtent l="19050" t="0" r="1422" b="0"/>
          <wp:docPr id="1429591677" name="Picture 6" descr="scr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is.png"/>
                  <pic:cNvPicPr/>
                </pic:nvPicPr>
                <pic:blipFill>
                  <a:blip r:embed="rId1"/>
                  <a:stretch>
                    <a:fillRect/>
                  </a:stretch>
                </pic:blipFill>
                <pic:spPr>
                  <a:xfrm>
                    <a:off x="0" y="0"/>
                    <a:ext cx="3198574" cy="541619"/>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CE89A" w14:textId="77777777" w:rsidR="00E80D5E" w:rsidRPr="00A413D4" w:rsidRDefault="00BB01F1" w:rsidP="00D5383B">
    <w:pPr>
      <w:pStyle w:val="Header"/>
      <w:tabs>
        <w:tab w:val="clear" w:pos="8640"/>
      </w:tabs>
      <w:spacing w:after="0"/>
      <w:ind w:left="-1843"/>
      <w:rPr>
        <w:sz w:val="2"/>
        <w:szCs w:val="2"/>
      </w:rPr>
    </w:pPr>
    <w:r>
      <w:rPr>
        <w:noProof/>
        <w:lang w:val="ro-RO" w:eastAsia="ro-RO"/>
      </w:rPr>
      <w:t xml:space="preserve">                                                      </w:t>
    </w:r>
    <w:r w:rsidR="00345CCE">
      <w:rPr>
        <w:noProof/>
        <w:sz w:val="2"/>
        <w:szCs w:val="2"/>
      </w:rPr>
      <w:drawing>
        <wp:inline distT="0" distB="0" distL="0" distR="0" wp14:anchorId="414901C8" wp14:editId="28D6375D">
          <wp:extent cx="6831970" cy="911331"/>
          <wp:effectExtent l="19050" t="0" r="6980" b="0"/>
          <wp:docPr id="136847551" name="Picture 1" descr="Hea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png"/>
                  <pic:cNvPicPr/>
                </pic:nvPicPr>
                <pic:blipFill>
                  <a:blip r:embed="rId1"/>
                  <a:stretch>
                    <a:fillRect/>
                  </a:stretch>
                </pic:blipFill>
                <pic:spPr>
                  <a:xfrm>
                    <a:off x="0" y="0"/>
                    <a:ext cx="6842978" cy="91279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7147C2"/>
    <w:multiLevelType w:val="hybridMultilevel"/>
    <w:tmpl w:val="5D94781A"/>
    <w:lvl w:ilvl="0" w:tplc="E62CCB70">
      <w:start w:val="1"/>
      <w:numFmt w:val="lowerLetter"/>
      <w:lvlText w:val="%1)"/>
      <w:lvlJc w:val="left"/>
      <w:pPr>
        <w:ind w:left="1440" w:hanging="360"/>
      </w:pPr>
      <w:rPr>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3F02472"/>
    <w:multiLevelType w:val="hybridMultilevel"/>
    <w:tmpl w:val="583EA756"/>
    <w:lvl w:ilvl="0" w:tplc="2EE0D308">
      <w:start w:val="1"/>
      <w:numFmt w:val="lowerLetter"/>
      <w:lvlText w:val="%1)"/>
      <w:lvlJc w:val="left"/>
      <w:pPr>
        <w:ind w:left="720" w:hanging="360"/>
      </w:pPr>
      <w:rPr>
        <w:b/>
        <w:bC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17350588"/>
    <w:multiLevelType w:val="hybridMultilevel"/>
    <w:tmpl w:val="23061862"/>
    <w:lvl w:ilvl="0" w:tplc="1AA0B39E">
      <w:numFmt w:val="bullet"/>
      <w:lvlText w:val="-"/>
      <w:lvlJc w:val="left"/>
      <w:pPr>
        <w:ind w:left="720" w:hanging="360"/>
      </w:pPr>
      <w:rPr>
        <w:rFonts w:ascii="Trebuchet MS" w:eastAsia="MS Mincho" w:hAnsi="Trebuchet MS"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1EB77ED8"/>
    <w:multiLevelType w:val="hybridMultilevel"/>
    <w:tmpl w:val="EC3E8CB6"/>
    <w:lvl w:ilvl="0" w:tplc="E77AD8E8">
      <w:start w:val="2"/>
      <w:numFmt w:val="decimal"/>
      <w:lvlText w:val="%1."/>
      <w:lvlJc w:val="left"/>
      <w:pPr>
        <w:ind w:left="720" w:hanging="360"/>
      </w:pPr>
      <w:rPr>
        <w:rFonts w:hint="default"/>
        <w:b/>
        <w:sz w:val="22"/>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3E225B8A"/>
    <w:multiLevelType w:val="hybridMultilevel"/>
    <w:tmpl w:val="B20E432E"/>
    <w:lvl w:ilvl="0" w:tplc="DD9EB19E">
      <w:start w:val="9"/>
      <w:numFmt w:val="bullet"/>
      <w:lvlText w:val="-"/>
      <w:lvlJc w:val="left"/>
      <w:pPr>
        <w:ind w:left="720" w:hanging="360"/>
      </w:pPr>
      <w:rPr>
        <w:rFonts w:ascii="Trebuchet MS" w:eastAsia="Times New Roman" w:hAnsi="Trebuchet MS"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5" w15:restartNumberingAfterBreak="0">
    <w:nsid w:val="46B841B7"/>
    <w:multiLevelType w:val="hybridMultilevel"/>
    <w:tmpl w:val="FD1016A0"/>
    <w:lvl w:ilvl="0" w:tplc="C35AE76E">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F82109D"/>
    <w:multiLevelType w:val="multilevel"/>
    <w:tmpl w:val="D8D607C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7B2E70EF"/>
    <w:multiLevelType w:val="hybridMultilevel"/>
    <w:tmpl w:val="BB043E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28043765">
    <w:abstractNumId w:val="0"/>
  </w:num>
  <w:num w:numId="2" w16cid:durableId="11600733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86249961">
    <w:abstractNumId w:val="2"/>
  </w:num>
  <w:num w:numId="4" w16cid:durableId="2145847552">
    <w:abstractNumId w:val="3"/>
  </w:num>
  <w:num w:numId="5" w16cid:durableId="161659535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34014400">
    <w:abstractNumId w:val="7"/>
  </w:num>
  <w:num w:numId="7" w16cid:durableId="570193891">
    <w:abstractNumId w:val="4"/>
  </w:num>
  <w:num w:numId="8" w16cid:durableId="79482985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attachedTemplate r:id="rId1"/>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2F2C"/>
    <w:rsid w:val="000046DE"/>
    <w:rsid w:val="00012EE0"/>
    <w:rsid w:val="00023330"/>
    <w:rsid w:val="00036CF6"/>
    <w:rsid w:val="000416E6"/>
    <w:rsid w:val="00041AC2"/>
    <w:rsid w:val="00045C52"/>
    <w:rsid w:val="00060E22"/>
    <w:rsid w:val="00081A7B"/>
    <w:rsid w:val="000934E8"/>
    <w:rsid w:val="00096D68"/>
    <w:rsid w:val="000B3407"/>
    <w:rsid w:val="000B70E7"/>
    <w:rsid w:val="000C29D4"/>
    <w:rsid w:val="000C6CEC"/>
    <w:rsid w:val="000C7C70"/>
    <w:rsid w:val="000E3FAB"/>
    <w:rsid w:val="000F52D3"/>
    <w:rsid w:val="000F5AFE"/>
    <w:rsid w:val="001009EB"/>
    <w:rsid w:val="00100F36"/>
    <w:rsid w:val="00102D15"/>
    <w:rsid w:val="001178E1"/>
    <w:rsid w:val="001223F2"/>
    <w:rsid w:val="00126AD1"/>
    <w:rsid w:val="001370A1"/>
    <w:rsid w:val="00157BC6"/>
    <w:rsid w:val="00166AFF"/>
    <w:rsid w:val="00190C05"/>
    <w:rsid w:val="0019195F"/>
    <w:rsid w:val="001B3000"/>
    <w:rsid w:val="001C524C"/>
    <w:rsid w:val="001C6835"/>
    <w:rsid w:val="001D1DBF"/>
    <w:rsid w:val="001D22F7"/>
    <w:rsid w:val="001D4CFD"/>
    <w:rsid w:val="001E2181"/>
    <w:rsid w:val="001E4DBA"/>
    <w:rsid w:val="001F459C"/>
    <w:rsid w:val="002059EF"/>
    <w:rsid w:val="00210BB5"/>
    <w:rsid w:val="00211EB4"/>
    <w:rsid w:val="00212A34"/>
    <w:rsid w:val="00221732"/>
    <w:rsid w:val="0022312F"/>
    <w:rsid w:val="00231169"/>
    <w:rsid w:val="0023249B"/>
    <w:rsid w:val="0023635A"/>
    <w:rsid w:val="002711F9"/>
    <w:rsid w:val="00274FDD"/>
    <w:rsid w:val="00277350"/>
    <w:rsid w:val="0028374E"/>
    <w:rsid w:val="00284604"/>
    <w:rsid w:val="002A3DFA"/>
    <w:rsid w:val="002A5742"/>
    <w:rsid w:val="002B0453"/>
    <w:rsid w:val="002B2D08"/>
    <w:rsid w:val="002C1E8C"/>
    <w:rsid w:val="002C25EF"/>
    <w:rsid w:val="002C2E01"/>
    <w:rsid w:val="002C569F"/>
    <w:rsid w:val="002C5E09"/>
    <w:rsid w:val="002E1D10"/>
    <w:rsid w:val="002F78BF"/>
    <w:rsid w:val="00305523"/>
    <w:rsid w:val="00312E32"/>
    <w:rsid w:val="003224E4"/>
    <w:rsid w:val="0032422C"/>
    <w:rsid w:val="00325726"/>
    <w:rsid w:val="003453FD"/>
    <w:rsid w:val="00345CCE"/>
    <w:rsid w:val="003530E8"/>
    <w:rsid w:val="00362492"/>
    <w:rsid w:val="003763BA"/>
    <w:rsid w:val="00381478"/>
    <w:rsid w:val="00386363"/>
    <w:rsid w:val="00391577"/>
    <w:rsid w:val="0039607D"/>
    <w:rsid w:val="003A086A"/>
    <w:rsid w:val="003A6135"/>
    <w:rsid w:val="003C3B4A"/>
    <w:rsid w:val="003D6BD7"/>
    <w:rsid w:val="003F4174"/>
    <w:rsid w:val="00424ABE"/>
    <w:rsid w:val="00435A22"/>
    <w:rsid w:val="00440C43"/>
    <w:rsid w:val="00462299"/>
    <w:rsid w:val="00463865"/>
    <w:rsid w:val="00474F80"/>
    <w:rsid w:val="00493AD5"/>
    <w:rsid w:val="004A6192"/>
    <w:rsid w:val="004B0079"/>
    <w:rsid w:val="004F094D"/>
    <w:rsid w:val="004F6E8F"/>
    <w:rsid w:val="005000CD"/>
    <w:rsid w:val="00500614"/>
    <w:rsid w:val="005053C2"/>
    <w:rsid w:val="005163ED"/>
    <w:rsid w:val="00516EFD"/>
    <w:rsid w:val="005248D1"/>
    <w:rsid w:val="00524DCF"/>
    <w:rsid w:val="00532520"/>
    <w:rsid w:val="00533CE7"/>
    <w:rsid w:val="00540B6D"/>
    <w:rsid w:val="00543045"/>
    <w:rsid w:val="00543E9C"/>
    <w:rsid w:val="005552C7"/>
    <w:rsid w:val="00567900"/>
    <w:rsid w:val="00582C2F"/>
    <w:rsid w:val="0058764F"/>
    <w:rsid w:val="00591765"/>
    <w:rsid w:val="00595AF4"/>
    <w:rsid w:val="005A05AB"/>
    <w:rsid w:val="005B58CF"/>
    <w:rsid w:val="005D5416"/>
    <w:rsid w:val="005D76EE"/>
    <w:rsid w:val="005E6C71"/>
    <w:rsid w:val="005E6FFA"/>
    <w:rsid w:val="00604DD4"/>
    <w:rsid w:val="00627BDB"/>
    <w:rsid w:val="00661B7A"/>
    <w:rsid w:val="00670A06"/>
    <w:rsid w:val="00671FA5"/>
    <w:rsid w:val="006751B6"/>
    <w:rsid w:val="0067698F"/>
    <w:rsid w:val="00677FEB"/>
    <w:rsid w:val="00693D28"/>
    <w:rsid w:val="006A018E"/>
    <w:rsid w:val="006A263E"/>
    <w:rsid w:val="006B528B"/>
    <w:rsid w:val="006D1ED3"/>
    <w:rsid w:val="006E1065"/>
    <w:rsid w:val="006E4185"/>
    <w:rsid w:val="006F14FE"/>
    <w:rsid w:val="006F46DE"/>
    <w:rsid w:val="00703F20"/>
    <w:rsid w:val="00707ACB"/>
    <w:rsid w:val="007121B8"/>
    <w:rsid w:val="00722BEC"/>
    <w:rsid w:val="00725F2C"/>
    <w:rsid w:val="00743D2D"/>
    <w:rsid w:val="00766223"/>
    <w:rsid w:val="00766E0E"/>
    <w:rsid w:val="007735EF"/>
    <w:rsid w:val="00781E9B"/>
    <w:rsid w:val="00783581"/>
    <w:rsid w:val="007A037C"/>
    <w:rsid w:val="007A57A0"/>
    <w:rsid w:val="007A621B"/>
    <w:rsid w:val="007A6372"/>
    <w:rsid w:val="007A7605"/>
    <w:rsid w:val="007B16A9"/>
    <w:rsid w:val="007B5B2A"/>
    <w:rsid w:val="007E254A"/>
    <w:rsid w:val="007E51CB"/>
    <w:rsid w:val="007E61E1"/>
    <w:rsid w:val="007F0510"/>
    <w:rsid w:val="007F3694"/>
    <w:rsid w:val="008231E2"/>
    <w:rsid w:val="0083491D"/>
    <w:rsid w:val="00840F14"/>
    <w:rsid w:val="00850A74"/>
    <w:rsid w:val="008572C3"/>
    <w:rsid w:val="00861799"/>
    <w:rsid w:val="00871DA8"/>
    <w:rsid w:val="00885424"/>
    <w:rsid w:val="008A275F"/>
    <w:rsid w:val="008A2AC0"/>
    <w:rsid w:val="008A4458"/>
    <w:rsid w:val="008A5B57"/>
    <w:rsid w:val="008B63B2"/>
    <w:rsid w:val="008B7231"/>
    <w:rsid w:val="008D1AE8"/>
    <w:rsid w:val="008E23C5"/>
    <w:rsid w:val="008F7828"/>
    <w:rsid w:val="00912198"/>
    <w:rsid w:val="00915096"/>
    <w:rsid w:val="009221AD"/>
    <w:rsid w:val="00935789"/>
    <w:rsid w:val="00935D33"/>
    <w:rsid w:val="00937EF6"/>
    <w:rsid w:val="0094530E"/>
    <w:rsid w:val="0094652C"/>
    <w:rsid w:val="00957CA5"/>
    <w:rsid w:val="009719CB"/>
    <w:rsid w:val="00986C16"/>
    <w:rsid w:val="00992733"/>
    <w:rsid w:val="00992A9A"/>
    <w:rsid w:val="009A4DEB"/>
    <w:rsid w:val="009B4F4C"/>
    <w:rsid w:val="009B79E1"/>
    <w:rsid w:val="009C0183"/>
    <w:rsid w:val="009D1D7A"/>
    <w:rsid w:val="009E1899"/>
    <w:rsid w:val="009E7609"/>
    <w:rsid w:val="00A018D8"/>
    <w:rsid w:val="00A04970"/>
    <w:rsid w:val="00A13890"/>
    <w:rsid w:val="00A13B72"/>
    <w:rsid w:val="00A21CB8"/>
    <w:rsid w:val="00A223E9"/>
    <w:rsid w:val="00A33ACE"/>
    <w:rsid w:val="00A413D4"/>
    <w:rsid w:val="00A441DD"/>
    <w:rsid w:val="00A5589B"/>
    <w:rsid w:val="00A55924"/>
    <w:rsid w:val="00A7669D"/>
    <w:rsid w:val="00A76F3A"/>
    <w:rsid w:val="00A86058"/>
    <w:rsid w:val="00A86CF0"/>
    <w:rsid w:val="00A86F77"/>
    <w:rsid w:val="00A91D5E"/>
    <w:rsid w:val="00AA2EEE"/>
    <w:rsid w:val="00AA351F"/>
    <w:rsid w:val="00AB27A1"/>
    <w:rsid w:val="00AC3A35"/>
    <w:rsid w:val="00AC68E7"/>
    <w:rsid w:val="00AD27AB"/>
    <w:rsid w:val="00AE0541"/>
    <w:rsid w:val="00AE26B4"/>
    <w:rsid w:val="00B13025"/>
    <w:rsid w:val="00B13BB4"/>
    <w:rsid w:val="00B14ECE"/>
    <w:rsid w:val="00B15983"/>
    <w:rsid w:val="00B20145"/>
    <w:rsid w:val="00B262FF"/>
    <w:rsid w:val="00B31E1A"/>
    <w:rsid w:val="00B3675F"/>
    <w:rsid w:val="00B41CEA"/>
    <w:rsid w:val="00B471AB"/>
    <w:rsid w:val="00B52758"/>
    <w:rsid w:val="00B57F78"/>
    <w:rsid w:val="00B93417"/>
    <w:rsid w:val="00B939FC"/>
    <w:rsid w:val="00BA676F"/>
    <w:rsid w:val="00BB01F1"/>
    <w:rsid w:val="00BD5FE2"/>
    <w:rsid w:val="00BD6CB6"/>
    <w:rsid w:val="00C01AB9"/>
    <w:rsid w:val="00C05271"/>
    <w:rsid w:val="00C05F49"/>
    <w:rsid w:val="00C1009B"/>
    <w:rsid w:val="00C100D6"/>
    <w:rsid w:val="00C20EF1"/>
    <w:rsid w:val="00C23F48"/>
    <w:rsid w:val="00C27A97"/>
    <w:rsid w:val="00C30FD6"/>
    <w:rsid w:val="00C40CAE"/>
    <w:rsid w:val="00C54591"/>
    <w:rsid w:val="00C655EF"/>
    <w:rsid w:val="00C71F28"/>
    <w:rsid w:val="00C76241"/>
    <w:rsid w:val="00C858FB"/>
    <w:rsid w:val="00C95E1A"/>
    <w:rsid w:val="00C975F2"/>
    <w:rsid w:val="00CA37EF"/>
    <w:rsid w:val="00CA71D7"/>
    <w:rsid w:val="00CB5F24"/>
    <w:rsid w:val="00CC11C5"/>
    <w:rsid w:val="00CC1C36"/>
    <w:rsid w:val="00CD0C6C"/>
    <w:rsid w:val="00CD0F06"/>
    <w:rsid w:val="00CD5B3B"/>
    <w:rsid w:val="00CF0A26"/>
    <w:rsid w:val="00CF7326"/>
    <w:rsid w:val="00D0052C"/>
    <w:rsid w:val="00D02287"/>
    <w:rsid w:val="00D06E9C"/>
    <w:rsid w:val="00D12625"/>
    <w:rsid w:val="00D31B4D"/>
    <w:rsid w:val="00D33FC6"/>
    <w:rsid w:val="00D37F66"/>
    <w:rsid w:val="00D5383B"/>
    <w:rsid w:val="00D62E56"/>
    <w:rsid w:val="00D66333"/>
    <w:rsid w:val="00D7277A"/>
    <w:rsid w:val="00D86F1D"/>
    <w:rsid w:val="00DB1F14"/>
    <w:rsid w:val="00DB6BE9"/>
    <w:rsid w:val="00DC07DE"/>
    <w:rsid w:val="00DC13E8"/>
    <w:rsid w:val="00DD4386"/>
    <w:rsid w:val="00DE3285"/>
    <w:rsid w:val="00DF3407"/>
    <w:rsid w:val="00E02AD1"/>
    <w:rsid w:val="00E077D0"/>
    <w:rsid w:val="00E15036"/>
    <w:rsid w:val="00E16478"/>
    <w:rsid w:val="00E166CE"/>
    <w:rsid w:val="00E205CE"/>
    <w:rsid w:val="00E41574"/>
    <w:rsid w:val="00E43343"/>
    <w:rsid w:val="00E434B5"/>
    <w:rsid w:val="00E451D0"/>
    <w:rsid w:val="00E562FC"/>
    <w:rsid w:val="00E6097F"/>
    <w:rsid w:val="00E64EC6"/>
    <w:rsid w:val="00E737C6"/>
    <w:rsid w:val="00E80D5E"/>
    <w:rsid w:val="00E83891"/>
    <w:rsid w:val="00E9099A"/>
    <w:rsid w:val="00E91440"/>
    <w:rsid w:val="00EA0F6C"/>
    <w:rsid w:val="00EA6B39"/>
    <w:rsid w:val="00EB7940"/>
    <w:rsid w:val="00ED56C3"/>
    <w:rsid w:val="00ED5BB6"/>
    <w:rsid w:val="00EE0E8F"/>
    <w:rsid w:val="00EE32F2"/>
    <w:rsid w:val="00F0015D"/>
    <w:rsid w:val="00F070CB"/>
    <w:rsid w:val="00F13165"/>
    <w:rsid w:val="00F157F6"/>
    <w:rsid w:val="00F21FA6"/>
    <w:rsid w:val="00F24CF6"/>
    <w:rsid w:val="00F333A8"/>
    <w:rsid w:val="00F47C8C"/>
    <w:rsid w:val="00F56471"/>
    <w:rsid w:val="00F6543D"/>
    <w:rsid w:val="00F67D20"/>
    <w:rsid w:val="00FA6BCA"/>
    <w:rsid w:val="00FB6D27"/>
    <w:rsid w:val="00FB7612"/>
    <w:rsid w:val="00FC22D0"/>
    <w:rsid w:val="00FC4284"/>
    <w:rsid w:val="00FE2F2C"/>
    <w:rsid w:val="00FE7773"/>
    <w:rsid w:val="00FF55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55975F6"/>
  <w15:docId w15:val="{2D52A10F-D5DB-4389-9AF5-FB41E236D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11F9"/>
    <w:pPr>
      <w:spacing w:after="120" w:line="276" w:lineRule="auto"/>
      <w:ind w:left="1701"/>
      <w:jc w:val="both"/>
    </w:pPr>
    <w:rPr>
      <w:rFonts w:ascii="Trebuchet MS" w:hAnsi="Trebuchet MS"/>
      <w:sz w:val="22"/>
      <w:szCs w:val="22"/>
    </w:rPr>
  </w:style>
  <w:style w:type="paragraph" w:styleId="Heading1">
    <w:name w:val="heading 1"/>
    <w:basedOn w:val="Normal"/>
    <w:next w:val="Normal"/>
    <w:link w:val="Heading1Char"/>
    <w:uiPriority w:val="9"/>
    <w:qFormat/>
    <w:rsid w:val="00CD5B3B"/>
    <w:pPr>
      <w:keepNext/>
      <w:spacing w:before="240" w:after="60"/>
      <w:outlineLvl w:val="0"/>
    </w:pPr>
    <w:rPr>
      <w:rFonts w:ascii="Calibri" w:eastAsia="MS Gothic" w:hAnsi="Calibri"/>
      <w:b/>
      <w:bCs/>
      <w:kern w:val="32"/>
      <w:sz w:val="32"/>
      <w:szCs w:val="32"/>
    </w:rPr>
  </w:style>
  <w:style w:type="paragraph" w:styleId="Heading2">
    <w:name w:val="heading 2"/>
    <w:basedOn w:val="Normal"/>
    <w:next w:val="Normal"/>
    <w:link w:val="Heading2Char"/>
    <w:uiPriority w:val="9"/>
    <w:qFormat/>
    <w:rsid w:val="00100F36"/>
    <w:pPr>
      <w:keepNext/>
      <w:spacing w:before="240" w:after="60"/>
      <w:outlineLvl w:val="1"/>
    </w:pPr>
    <w:rPr>
      <w:rFonts w:ascii="Calibri" w:eastAsia="MS Gothic" w:hAnsi="Calibr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eader1, Char Char Char,Char Char Char Char, Char Char,Char Char Char Char Char, Char,Char Char Char,Char Char Char Char Char Char Char Char Char Char Char Char,Char Char Char Char Char Char Char Char Char Char Char,Char,Header1 Char Char Char Ch"/>
    <w:basedOn w:val="Normal"/>
    <w:link w:val="HeaderChar"/>
    <w:unhideWhenUsed/>
    <w:rsid w:val="00CD5B3B"/>
    <w:pPr>
      <w:tabs>
        <w:tab w:val="center" w:pos="4320"/>
        <w:tab w:val="right" w:pos="8640"/>
      </w:tabs>
    </w:pPr>
  </w:style>
  <w:style w:type="character" w:customStyle="1" w:styleId="HeaderChar">
    <w:name w:val="Header Char"/>
    <w:aliases w:val="Header1 Char, Char Char Char Char,Char Char Char Char Char1, Char Char Char1,Char Char Char Char Char Char, Char Char1,Char Char Char Char1,Char Char Char Char Char Char Char Char Char Char Char Char Char,Char Char"/>
    <w:link w:val="Header"/>
    <w:rsid w:val="00CD5B3B"/>
    <w:rPr>
      <w:sz w:val="24"/>
      <w:szCs w:val="24"/>
    </w:rPr>
  </w:style>
  <w:style w:type="paragraph" w:styleId="Footer">
    <w:name w:val="footer"/>
    <w:basedOn w:val="Normal"/>
    <w:link w:val="FooterChar"/>
    <w:uiPriority w:val="99"/>
    <w:unhideWhenUsed/>
    <w:rsid w:val="00CD5B3B"/>
    <w:pPr>
      <w:tabs>
        <w:tab w:val="center" w:pos="4320"/>
        <w:tab w:val="right" w:pos="8640"/>
      </w:tabs>
    </w:pPr>
  </w:style>
  <w:style w:type="character" w:customStyle="1" w:styleId="FooterChar">
    <w:name w:val="Footer Char"/>
    <w:link w:val="Footer"/>
    <w:uiPriority w:val="99"/>
    <w:rsid w:val="00CD5B3B"/>
    <w:rPr>
      <w:sz w:val="24"/>
      <w:szCs w:val="24"/>
    </w:rPr>
  </w:style>
  <w:style w:type="table" w:styleId="TableGrid">
    <w:name w:val="Table Grid"/>
    <w:basedOn w:val="TableNormal"/>
    <w:uiPriority w:val="59"/>
    <w:rsid w:val="00CD5B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Grid21">
    <w:name w:val="Medium Grid 21"/>
    <w:uiPriority w:val="1"/>
    <w:qFormat/>
    <w:rsid w:val="00CD5B3B"/>
    <w:rPr>
      <w:rFonts w:ascii="Trebuchet MS" w:hAnsi="Trebuchet MS"/>
      <w:sz w:val="18"/>
      <w:szCs w:val="18"/>
    </w:rPr>
  </w:style>
  <w:style w:type="character" w:customStyle="1" w:styleId="Heading1Char">
    <w:name w:val="Heading 1 Char"/>
    <w:link w:val="Heading1"/>
    <w:uiPriority w:val="9"/>
    <w:rsid w:val="00CD5B3B"/>
    <w:rPr>
      <w:rFonts w:ascii="Calibri" w:eastAsia="MS Gothic" w:hAnsi="Calibri" w:cs="Times New Roman"/>
      <w:b/>
      <w:bCs/>
      <w:kern w:val="32"/>
      <w:sz w:val="32"/>
      <w:szCs w:val="32"/>
    </w:rPr>
  </w:style>
  <w:style w:type="character" w:customStyle="1" w:styleId="SubtleEmphasis1">
    <w:name w:val="Subtle Emphasis1"/>
    <w:uiPriority w:val="19"/>
    <w:qFormat/>
    <w:rsid w:val="00AE26B4"/>
    <w:rPr>
      <w:color w:val="808080"/>
    </w:rPr>
  </w:style>
  <w:style w:type="character" w:styleId="Emphasis">
    <w:name w:val="Emphasis"/>
    <w:uiPriority w:val="20"/>
    <w:qFormat/>
    <w:rsid w:val="00AE26B4"/>
    <w:rPr>
      <w:i/>
      <w:iCs/>
    </w:rPr>
  </w:style>
  <w:style w:type="character" w:customStyle="1" w:styleId="IntenseEmphasis1">
    <w:name w:val="Intense Emphasis1"/>
    <w:uiPriority w:val="21"/>
    <w:qFormat/>
    <w:rsid w:val="00AE26B4"/>
    <w:rPr>
      <w:b/>
      <w:bCs/>
      <w:i/>
      <w:iCs/>
      <w:color w:val="4F81BD"/>
    </w:rPr>
  </w:style>
  <w:style w:type="character" w:styleId="Strong">
    <w:name w:val="Strong"/>
    <w:uiPriority w:val="22"/>
    <w:qFormat/>
    <w:rsid w:val="00AE26B4"/>
    <w:rPr>
      <w:b/>
      <w:bCs/>
    </w:rPr>
  </w:style>
  <w:style w:type="paragraph" w:customStyle="1" w:styleId="ColorfulGrid-Accent11">
    <w:name w:val="Colorful Grid - Accent 11"/>
    <w:basedOn w:val="Normal"/>
    <w:next w:val="Normal"/>
    <w:link w:val="ColorfulGrid-Accent1Char"/>
    <w:uiPriority w:val="29"/>
    <w:qFormat/>
    <w:rsid w:val="00AE26B4"/>
    <w:rPr>
      <w:i/>
      <w:iCs/>
      <w:color w:val="000000"/>
    </w:rPr>
  </w:style>
  <w:style w:type="character" w:customStyle="1" w:styleId="ColorfulGrid-Accent1Char">
    <w:name w:val="Colorful Grid - Accent 1 Char"/>
    <w:link w:val="ColorfulGrid-Accent11"/>
    <w:uiPriority w:val="29"/>
    <w:rsid w:val="00AE26B4"/>
    <w:rPr>
      <w:rFonts w:ascii="Trebuchet MS" w:hAnsi="Trebuchet MS"/>
      <w:i/>
      <w:iCs/>
      <w:color w:val="000000"/>
      <w:sz w:val="22"/>
      <w:szCs w:val="22"/>
    </w:rPr>
  </w:style>
  <w:style w:type="paragraph" w:styleId="Title">
    <w:name w:val="Title"/>
    <w:basedOn w:val="Normal"/>
    <w:next w:val="Normal"/>
    <w:link w:val="TitleChar"/>
    <w:uiPriority w:val="10"/>
    <w:qFormat/>
    <w:rsid w:val="00E562FC"/>
    <w:pPr>
      <w:spacing w:before="240" w:after="60"/>
      <w:jc w:val="left"/>
      <w:outlineLvl w:val="0"/>
    </w:pPr>
    <w:rPr>
      <w:rFonts w:ascii="Calibri" w:eastAsia="MS Gothic" w:hAnsi="Calibri"/>
      <w:b/>
      <w:bCs/>
      <w:kern w:val="28"/>
      <w:sz w:val="32"/>
      <w:szCs w:val="32"/>
    </w:rPr>
  </w:style>
  <w:style w:type="character" w:customStyle="1" w:styleId="TitleChar">
    <w:name w:val="Title Char"/>
    <w:link w:val="Title"/>
    <w:uiPriority w:val="10"/>
    <w:rsid w:val="00E562FC"/>
    <w:rPr>
      <w:rFonts w:ascii="Calibri" w:eastAsia="MS Gothic" w:hAnsi="Calibri" w:cs="Times New Roman"/>
      <w:b/>
      <w:bCs/>
      <w:kern w:val="28"/>
      <w:sz w:val="32"/>
      <w:szCs w:val="32"/>
    </w:rPr>
  </w:style>
  <w:style w:type="character" w:customStyle="1" w:styleId="Heading2Char">
    <w:name w:val="Heading 2 Char"/>
    <w:link w:val="Heading2"/>
    <w:uiPriority w:val="9"/>
    <w:rsid w:val="00100F36"/>
    <w:rPr>
      <w:rFonts w:ascii="Calibri" w:eastAsia="MS Gothic" w:hAnsi="Calibri" w:cs="Times New Roman"/>
      <w:b/>
      <w:bCs/>
      <w:i/>
      <w:iCs/>
      <w:sz w:val="28"/>
      <w:szCs w:val="28"/>
    </w:rPr>
  </w:style>
  <w:style w:type="paragraph" w:styleId="BalloonText">
    <w:name w:val="Balloon Text"/>
    <w:basedOn w:val="Normal"/>
    <w:link w:val="BalloonTextChar"/>
    <w:uiPriority w:val="99"/>
    <w:semiHidden/>
    <w:unhideWhenUsed/>
    <w:rsid w:val="00C05F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5F49"/>
    <w:rPr>
      <w:rFonts w:ascii="Tahoma" w:hAnsi="Tahoma" w:cs="Tahoma"/>
      <w:sz w:val="16"/>
      <w:szCs w:val="16"/>
    </w:rPr>
  </w:style>
  <w:style w:type="character" w:styleId="Hyperlink">
    <w:name w:val="Hyperlink"/>
    <w:basedOn w:val="DefaultParagraphFont"/>
    <w:uiPriority w:val="99"/>
    <w:unhideWhenUsed/>
    <w:rsid w:val="00023330"/>
    <w:rPr>
      <w:color w:val="0000FF" w:themeColor="hyperlink"/>
      <w:u w:val="single"/>
    </w:rPr>
  </w:style>
  <w:style w:type="paragraph" w:styleId="FootnoteText">
    <w:name w:val="footnote text"/>
    <w:basedOn w:val="Normal"/>
    <w:link w:val="FootnoteTextChar"/>
    <w:rsid w:val="000C29D4"/>
    <w:pPr>
      <w:spacing w:after="0" w:line="240" w:lineRule="auto"/>
      <w:ind w:left="0"/>
      <w:jc w:val="left"/>
    </w:pPr>
    <w:rPr>
      <w:rFonts w:ascii="Times New Roman" w:eastAsia="Times New Roman" w:hAnsi="Times New Roman"/>
      <w:sz w:val="20"/>
      <w:szCs w:val="20"/>
      <w:lang w:val="ro-RO" w:eastAsia="ro-RO"/>
    </w:rPr>
  </w:style>
  <w:style w:type="character" w:customStyle="1" w:styleId="FootnoteTextChar">
    <w:name w:val="Footnote Text Char"/>
    <w:basedOn w:val="DefaultParagraphFont"/>
    <w:link w:val="FootnoteText"/>
    <w:rsid w:val="000C29D4"/>
    <w:rPr>
      <w:rFonts w:ascii="Times New Roman" w:eastAsia="Times New Roman" w:hAnsi="Times New Roman"/>
      <w:lang w:val="ro-RO" w:eastAsia="ro-RO"/>
    </w:rPr>
  </w:style>
  <w:style w:type="character" w:styleId="FootnoteReference">
    <w:name w:val="footnote reference"/>
    <w:rsid w:val="00B57F78"/>
    <w:rPr>
      <w:rFonts w:ascii="Trebuchet MS" w:hAnsi="Trebuchet MS"/>
      <w:sz w:val="22"/>
      <w:vertAlign w:val="superscript"/>
    </w:rPr>
  </w:style>
  <w:style w:type="table" w:customStyle="1" w:styleId="Tabelgril1">
    <w:name w:val="Tabel grilă1"/>
    <w:basedOn w:val="TableNormal"/>
    <w:next w:val="TableGrid"/>
    <w:uiPriority w:val="59"/>
    <w:rsid w:val="006751B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72"/>
    <w:qFormat/>
    <w:rsid w:val="00362492"/>
    <w:pPr>
      <w:ind w:left="720"/>
      <w:contextualSpacing/>
    </w:pPr>
    <w:rPr>
      <w:lang w:val="ro-RO"/>
    </w:rPr>
  </w:style>
  <w:style w:type="character" w:customStyle="1" w:styleId="cd">
    <w:name w:val="cd"/>
    <w:basedOn w:val="DefaultParagraphFont"/>
    <w:rsid w:val="00C975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7769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s://anabi.just.ro/achizitii"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5" Type="http://schemas.openxmlformats.org/officeDocument/2006/relationships/hyperlink" Target="http://www.anabi.just.ro" TargetMode="External"/><Relationship Id="rId4" Type="http://schemas.openxmlformats.org/officeDocument/2006/relationships/image" Target="media/image5.png"/></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hyperlink" Target="http://www.anabi.just.r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D:\Profiles\Viorel.Streza\Desktop\template%20min%204%20radu\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A481EA-013D-4168-A21D-4E414B6DA2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Template>
  <TotalTime>1</TotalTime>
  <Pages>1</Pages>
  <Words>245</Words>
  <Characters>1401</Characters>
  <Application>Microsoft Office Word</Application>
  <DocSecurity>0</DocSecurity>
  <Lines>11</Lines>
  <Paragraphs>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1643</CharactersWithSpaces>
  <SharedDoc>false</SharedDoc>
  <HLinks>
    <vt:vector size="12" baseType="variant">
      <vt:variant>
        <vt:i4>458786</vt:i4>
      </vt:variant>
      <vt:variant>
        <vt:i4>5514</vt:i4>
      </vt:variant>
      <vt:variant>
        <vt:i4>1026</vt:i4>
      </vt:variant>
      <vt:variant>
        <vt:i4>1</vt:i4>
      </vt:variant>
      <vt:variant>
        <vt:lpwstr>logo_antet_dep_energie_p2</vt:lpwstr>
      </vt:variant>
      <vt:variant>
        <vt:lpwstr/>
      </vt:variant>
      <vt:variant>
        <vt:i4>7798863</vt:i4>
      </vt:variant>
      <vt:variant>
        <vt:i4>7856</vt:i4>
      </vt:variant>
      <vt:variant>
        <vt:i4>1025</vt:i4>
      </vt:variant>
      <vt:variant>
        <vt:i4>1</vt:i4>
      </vt:variant>
      <vt:variant>
        <vt:lpwstr>logo_antet_dep_energie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Viorel Streza</dc:creator>
  <cp:lastModifiedBy>Marian Teodorescu</cp:lastModifiedBy>
  <cp:revision>2</cp:revision>
  <cp:lastPrinted>2026-08-20T12:16:00Z</cp:lastPrinted>
  <dcterms:created xsi:type="dcterms:W3CDTF">2026-08-20T12:47:00Z</dcterms:created>
  <dcterms:modified xsi:type="dcterms:W3CDTF">2026-08-20T12:47:00Z</dcterms:modified>
</cp:coreProperties>
</file>